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6827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200B8F" wp14:editId="3E39FA89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15" name="Picture 1" descr="A logo with a logo in the middl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logo with a logo in the middl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A9A3A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EFB78DD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997E359" w14:textId="77777777" w:rsidR="00A00438" w:rsidRDefault="00A00438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0588F4C" w14:textId="6144DB24" w:rsidR="00A5703B" w:rsidRPr="00436FEA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07E4EB9" w14:textId="77777777" w:rsidR="00A5703B" w:rsidRPr="00084B3D" w:rsidRDefault="00A5703B" w:rsidP="00A5703B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89EC946" w14:textId="3D5AD5E2" w:rsidR="00A5703B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C67975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วิทยาลัย/คณะ</w:t>
      </w:r>
      <w:r w:rsidRPr="00C67975">
        <w:rPr>
          <w:rFonts w:ascii="Angsana New" w:hAnsi="Angsana New"/>
          <w:b/>
          <w:bCs/>
          <w:color w:val="0D0D0D"/>
          <w:sz w:val="32"/>
          <w:szCs w:val="32"/>
          <w:lang w:bidi="ar-EG"/>
        </w:rPr>
        <w:t xml:space="preserve"> 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สถาบันภาษาอังกฤษ</w:t>
      </w:r>
      <w:r w:rsidR="00B043F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</w:t>
      </w: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</w:p>
    <w:p w14:paraId="5E9C79DD" w14:textId="1C0690F6" w:rsidR="00A5703B" w:rsidRPr="00C67975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</w:pP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หลักสูตร 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 </w:t>
      </w:r>
      <w:r w:rsidR="004503C6">
        <w:rPr>
          <w:rFonts w:ascii="Angsana New" w:hAnsi="Angsana New"/>
          <w:color w:val="0D0D0D"/>
          <w:sz w:val="32"/>
          <w:szCs w:val="32"/>
          <w:lang w:bidi="th-TH"/>
        </w:rPr>
        <w:t xml:space="preserve">       </w:t>
      </w:r>
      <w:r w:rsidR="004503C6">
        <w:rPr>
          <w:rFonts w:ascii="Angsana New" w:hAnsi="Angsana New" w:hint="cs"/>
          <w:color w:val="0D0D0D"/>
          <w:sz w:val="32"/>
          <w:szCs w:val="32"/>
          <w:cs/>
          <w:lang w:bidi="th-TH"/>
        </w:rPr>
        <w:t>บัณฑิตวิทยาลัย</w:t>
      </w:r>
    </w:p>
    <w:p w14:paraId="33FC01A8" w14:textId="77777777" w:rsidR="00A5703B" w:rsidRPr="00436FEA" w:rsidRDefault="00A5703B" w:rsidP="00A5703B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D852DC" w14:textId="77777777" w:rsidR="00A5703B" w:rsidRPr="00084B3D" w:rsidRDefault="00A5703B" w:rsidP="00A5703B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6EFB10B" w14:textId="77777777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467B4C9" w14:textId="31A6F98E" w:rsidR="00A5703B" w:rsidRPr="00084B3D" w:rsidRDefault="00A5703B" w:rsidP="00A5703B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5703B" w:rsidRPr="004F0C45" w14:paraId="2E8CF791" w14:textId="77777777" w:rsidTr="00E745C4">
        <w:tc>
          <w:tcPr>
            <w:tcW w:w="1668" w:type="dxa"/>
            <w:shd w:val="clear" w:color="auto" w:fill="auto"/>
            <w:vAlign w:val="center"/>
          </w:tcPr>
          <w:p w14:paraId="398F48EE" w14:textId="7BA1C3FE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ENL 50</w:t>
            </w:r>
            <w:r w:rsidR="00B043F5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D97F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ECDAB1" w14:textId="449BA7A6" w:rsidR="002F571F" w:rsidRPr="002F571F" w:rsidRDefault="00B043F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>
              <w:t xml:space="preserve">English for Graduate Studies  </w:t>
            </w:r>
          </w:p>
        </w:tc>
        <w:tc>
          <w:tcPr>
            <w:tcW w:w="425" w:type="dxa"/>
            <w:shd w:val="clear" w:color="auto" w:fill="auto"/>
          </w:tcPr>
          <w:p w14:paraId="628E95F6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BDA28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(3-0-6)</w:t>
            </w:r>
          </w:p>
        </w:tc>
      </w:tr>
      <w:tr w:rsidR="00A5703B" w:rsidRPr="004F0C45" w14:paraId="284F3EA6" w14:textId="77777777" w:rsidTr="00E745C4">
        <w:tc>
          <w:tcPr>
            <w:tcW w:w="1668" w:type="dxa"/>
            <w:shd w:val="clear" w:color="auto" w:fill="auto"/>
            <w:vAlign w:val="center"/>
          </w:tcPr>
          <w:p w14:paraId="710230A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101E7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830490" w14:textId="50B9F68E" w:rsidR="00A5703B" w:rsidRDefault="000D3963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(Track: English for Communication)</w:t>
            </w:r>
          </w:p>
        </w:tc>
        <w:tc>
          <w:tcPr>
            <w:tcW w:w="425" w:type="dxa"/>
            <w:shd w:val="clear" w:color="auto" w:fill="auto"/>
          </w:tcPr>
          <w:p w14:paraId="4452D5B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DD994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178770E" w14:textId="77777777" w:rsidTr="00E745C4">
        <w:tc>
          <w:tcPr>
            <w:tcW w:w="1668" w:type="dxa"/>
            <w:shd w:val="clear" w:color="auto" w:fill="auto"/>
            <w:vAlign w:val="center"/>
          </w:tcPr>
          <w:p w14:paraId="03231CB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10FA4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5E94A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794B5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C3AC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20306F8" w14:textId="77777777" w:rsidTr="00E745C4">
        <w:tc>
          <w:tcPr>
            <w:tcW w:w="1668" w:type="dxa"/>
            <w:shd w:val="clear" w:color="auto" w:fill="auto"/>
            <w:vAlign w:val="center"/>
          </w:tcPr>
          <w:p w14:paraId="757C30D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AC9B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C9B6C4" w14:textId="2A436FBE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C75610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7617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03A77738" w14:textId="77777777" w:rsidTr="00E745C4">
        <w:tc>
          <w:tcPr>
            <w:tcW w:w="1668" w:type="dxa"/>
            <w:shd w:val="clear" w:color="auto" w:fill="auto"/>
            <w:vAlign w:val="center"/>
          </w:tcPr>
          <w:p w14:paraId="092F31C9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5AFC0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8460BE" w14:textId="0BDDAEFE" w:rsidR="00A5703B" w:rsidRDefault="0051496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A5703B">
              <w:rPr>
                <w:rFonts w:ascii="Angsana New" w:hAnsi="Angsana New"/>
                <w:color w:val="000000"/>
                <w:sz w:val="32"/>
                <w:szCs w:val="32"/>
              </w:rPr>
              <w:t>/2567</w:t>
            </w:r>
          </w:p>
        </w:tc>
        <w:tc>
          <w:tcPr>
            <w:tcW w:w="425" w:type="dxa"/>
            <w:shd w:val="clear" w:color="auto" w:fill="auto"/>
          </w:tcPr>
          <w:p w14:paraId="38804CF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146D0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7CC2480D" w14:textId="77777777" w:rsidTr="00E745C4">
        <w:tc>
          <w:tcPr>
            <w:tcW w:w="1668" w:type="dxa"/>
            <w:shd w:val="clear" w:color="auto" w:fill="auto"/>
            <w:vAlign w:val="center"/>
          </w:tcPr>
          <w:p w14:paraId="4A95525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85D4B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3F2269" w14:textId="41F5B708" w:rsidR="00A5703B" w:rsidRPr="004F0C45" w:rsidRDefault="007A0E50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D0D0D"/>
                <w:sz w:val="32"/>
                <w:szCs w:val="32"/>
              </w:rPr>
              <w:t>6</w:t>
            </w:r>
            <w:r w:rsidR="00514965">
              <w:rPr>
                <w:rFonts w:ascii="Angsana New" w:hAnsi="Angsana New"/>
                <w:color w:val="0D0D0D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18087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0A5DE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16F279D4" w14:textId="77777777" w:rsidTr="00E745C4">
        <w:tc>
          <w:tcPr>
            <w:tcW w:w="1668" w:type="dxa"/>
            <w:shd w:val="clear" w:color="auto" w:fill="auto"/>
            <w:vAlign w:val="center"/>
          </w:tcPr>
          <w:p w14:paraId="44531DB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722FC" w14:textId="29216328" w:rsidR="00A5703B" w:rsidRPr="00577EDC" w:rsidRDefault="00577EDC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7EDC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D85F5F" wp14:editId="6453C8A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61595</wp:posOffset>
                      </wp:positionV>
                      <wp:extent cx="144780" cy="172720"/>
                      <wp:effectExtent l="0" t="0" r="26670" b="17780"/>
                      <wp:wrapNone/>
                      <wp:docPr id="100588087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2A98" id="Rectangle 11" o:spid="_x0000_s1026" style="position:absolute;margin-left:-.8pt;margin-top:4.85pt;width:11.4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F5F7E8" w14:textId="329B4FDF" w:rsidR="00A5703B" w:rsidRPr="004F0C45" w:rsidRDefault="00C65924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เสริมพื้นฐาน</w:t>
            </w:r>
          </w:p>
        </w:tc>
        <w:tc>
          <w:tcPr>
            <w:tcW w:w="425" w:type="dxa"/>
            <w:shd w:val="clear" w:color="auto" w:fill="auto"/>
          </w:tcPr>
          <w:p w14:paraId="603481B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61C5E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6AE2C58" w14:textId="77777777" w:rsidTr="00E745C4">
        <w:tc>
          <w:tcPr>
            <w:tcW w:w="1668" w:type="dxa"/>
            <w:shd w:val="clear" w:color="auto" w:fill="auto"/>
            <w:vAlign w:val="center"/>
          </w:tcPr>
          <w:p w14:paraId="6F3868F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20D434" w14:textId="17445C2F" w:rsidR="00A5703B" w:rsidRPr="004F0C45" w:rsidRDefault="00577EDC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B5D8F8" wp14:editId="470ED99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87630</wp:posOffset>
                      </wp:positionV>
                      <wp:extent cx="127000" cy="135255"/>
                      <wp:effectExtent l="0" t="0" r="0" b="4445"/>
                      <wp:wrapNone/>
                      <wp:docPr id="18221953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AC4D0" id="Rectangle 14" o:spid="_x0000_s1026" style="position:absolute;margin-left:.1pt;margin-top:6.9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79B95E" w14:textId="7FBF6774" w:rsidR="00A5703B" w:rsidRPr="004F0C45" w:rsidRDefault="00C65924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วิชาแกนมหาบัณฑิต</w:t>
            </w:r>
          </w:p>
        </w:tc>
        <w:tc>
          <w:tcPr>
            <w:tcW w:w="425" w:type="dxa"/>
            <w:shd w:val="clear" w:color="auto" w:fill="auto"/>
          </w:tcPr>
          <w:p w14:paraId="78C902E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0EA6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8ADD1AE" w14:textId="77777777" w:rsidTr="00E745C4">
        <w:tc>
          <w:tcPr>
            <w:tcW w:w="1668" w:type="dxa"/>
            <w:shd w:val="clear" w:color="auto" w:fill="auto"/>
            <w:vAlign w:val="center"/>
          </w:tcPr>
          <w:p w14:paraId="52E7F02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4ED4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A9966C" wp14:editId="00FC7A3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83185</wp:posOffset>
                      </wp:positionV>
                      <wp:extent cx="127000" cy="135255"/>
                      <wp:effectExtent l="0" t="0" r="0" b="4445"/>
                      <wp:wrapNone/>
                      <wp:docPr id="20771498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979DF" id="Rectangle 12" o:spid="_x0000_s1026" style="position:absolute;margin-left:.45pt;margin-top:6.5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MaprqffAAAACgEAAA8AAABkcnMvZG93bnJl&#10;di54bWxMTz1vwjAQ3ZH4D9ZV6oKKQ4JaGuIgBOpQdQK6sJn4mqTY5yg2kPbX9zq1y0nv3t37KFaD&#10;s+KKfWg9KZhNExBIlTct1QreDy8PCxAhajLaekIFXxhgVY5Hhc6Nv9EOr/tYCxahkGsFTYxdLmWo&#10;GnQ6TH2HxNyH752ODPtaml7fWNxZmSbJo3S6JXZodIebBqvz/uIUnJ8s7dzn+tu8vR4PkzQstscs&#10;KHV/N2yXPNZLEBGH+PcBvx04P5Qc7OQvZIKwCp75jrfZDASzacL4pCCbz0GWhfxfofwB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xqmup9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D3E6501" w14:textId="615912DE" w:rsidR="00A5703B" w:rsidRPr="004F0C45" w:rsidRDefault="00F817CD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สาขา</w:t>
            </w:r>
          </w:p>
        </w:tc>
        <w:tc>
          <w:tcPr>
            <w:tcW w:w="425" w:type="dxa"/>
            <w:shd w:val="clear" w:color="auto" w:fill="auto"/>
          </w:tcPr>
          <w:p w14:paraId="7DB586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E4340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60E4EA72" w14:textId="77777777" w:rsidTr="00E745C4">
        <w:tc>
          <w:tcPr>
            <w:tcW w:w="1668" w:type="dxa"/>
            <w:shd w:val="clear" w:color="auto" w:fill="auto"/>
            <w:vAlign w:val="center"/>
          </w:tcPr>
          <w:p w14:paraId="4F51DCD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91519D" w14:textId="77777777" w:rsidR="00A5703B" w:rsidRP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5703B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E84BD1" wp14:editId="6015219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71120</wp:posOffset>
                      </wp:positionV>
                      <wp:extent cx="127000" cy="135255"/>
                      <wp:effectExtent l="0" t="0" r="12700" b="17145"/>
                      <wp:wrapNone/>
                      <wp:docPr id="54255540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9983E" id="Rectangle 11" o:spid="_x0000_s1026" style="position:absolute;margin-left:.8pt;margin-top:5.6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" fillcolor="white [3212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F4A808" w14:textId="10917994" w:rsidR="001E7468" w:rsidRPr="00F817CD" w:rsidRDefault="00F817CD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</w:t>
            </w:r>
          </w:p>
        </w:tc>
        <w:tc>
          <w:tcPr>
            <w:tcW w:w="425" w:type="dxa"/>
            <w:shd w:val="clear" w:color="auto" w:fill="auto"/>
          </w:tcPr>
          <w:p w14:paraId="23DF3D5C" w14:textId="212C9C58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41AF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2489AD69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308292C8" w14:textId="77777777" w:rsidR="001E7468" w:rsidRDefault="001E7468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903131F" w14:textId="35CA649C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F7BC7F" w14:textId="77777777" w:rsidR="001E7468" w:rsidRDefault="001E7468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eastAsia="PMingLiU" w:hAnsi="Angsana New"/>
                <w:sz w:val="32"/>
                <w:szCs w:val="32"/>
                <w:lang w:eastAsia="zh-TW" w:bidi="th-TH"/>
              </w:rPr>
            </w:pPr>
          </w:p>
          <w:p w14:paraId="160161D5" w14:textId="659826ED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D56CF5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>อ</w:t>
            </w:r>
            <w:r w:rsidRPr="00D56CF5">
              <w:rPr>
                <w:rFonts w:ascii="Angsana New" w:eastAsia="SimSun" w:hAnsi="Angsana New"/>
                <w:sz w:val="32"/>
                <w:szCs w:val="32"/>
                <w:lang w:eastAsia="zh-CN" w:bidi="th-TH"/>
              </w:rPr>
              <w:t>.</w:t>
            </w:r>
            <w:r w:rsidRPr="00D56CF5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 xml:space="preserve"> </w:t>
            </w:r>
            <w:r w:rsidR="00577EDC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>สุพัตรา ตู้จินดา</w:t>
            </w:r>
            <w:r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E12EC7D" w14:textId="7D323AF8" w:rsidR="00A5703B" w:rsidRPr="004F0C45" w:rsidRDefault="00B043F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val="th-TH" w:bidi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4B732F" wp14:editId="5730AD5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310515</wp:posOffset>
                      </wp:positionV>
                      <wp:extent cx="134620" cy="160020"/>
                      <wp:effectExtent l="0" t="0" r="1778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30FD5" id="Rectangle 1" o:spid="_x0000_s1026" style="position:absolute;margin-left:-.75pt;margin-top:24.45pt;width:10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62384" w14:textId="77777777" w:rsidR="001E7468" w:rsidRDefault="001E7468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7075585" w14:textId="2125D918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F68AE8C" w14:textId="19A6107F" w:rsidR="00A5703B" w:rsidRPr="004F0C45" w:rsidRDefault="00B043F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val="th-TH" w:bidi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3A192" wp14:editId="3DC3AFF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295275</wp:posOffset>
                      </wp:positionV>
                      <wp:extent cx="142240" cy="175260"/>
                      <wp:effectExtent l="0" t="0" r="1016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C314B" id="Rectangle 2" o:spid="_x0000_s1026" style="position:absolute;margin-left:-1pt;margin-top:23.25pt;width:11.2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B59BE" w14:textId="77777777" w:rsidR="001E7468" w:rsidRDefault="001E7468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DFD2BE4" w14:textId="3A8D68D4" w:rsidR="00A5703B" w:rsidRPr="004F0C45" w:rsidRDefault="00B043F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A5703B" w:rsidRPr="004F0C45" w14:paraId="75E9BC3E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48D52626" w14:textId="77777777" w:rsidR="00B043F5" w:rsidRDefault="00B043F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0CE580E" w14:textId="3FF583FC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14F2CC" w14:textId="393F3046" w:rsidR="00A5703B" w:rsidRPr="00C67975" w:rsidRDefault="00A02F16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  <w:r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eastAsia="PMingLiU" w:hAnsi="Angsana New"/>
                <w:color w:val="0D0D0D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>สุพจนินท์ ดวงจินดา เสถียรพันธ์</w:t>
            </w:r>
            <w:r w:rsidR="00A5703B">
              <w:rPr>
                <w:rFonts w:ascii="Angsana New" w:eastAsia="PMingLiU" w:hAnsi="Angsana New"/>
                <w:color w:val="0D0D0D"/>
                <w:sz w:val="32"/>
                <w:szCs w:val="32"/>
                <w:lang w:bidi="th-TH"/>
              </w:rPr>
              <w:t xml:space="preserve">                   </w:t>
            </w:r>
            <w:r w:rsidR="00A5703B" w:rsidRPr="00C67975"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                       </w:t>
            </w:r>
          </w:p>
          <w:p w14:paraId="19B32A31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คณาจารย์สถาบันภาษาอังกฤษ</w:t>
            </w:r>
          </w:p>
        </w:tc>
        <w:tc>
          <w:tcPr>
            <w:tcW w:w="425" w:type="dxa"/>
            <w:shd w:val="clear" w:color="auto" w:fill="auto"/>
          </w:tcPr>
          <w:p w14:paraId="0966687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05DF90" wp14:editId="429471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324485</wp:posOffset>
                      </wp:positionV>
                      <wp:extent cx="127000" cy="135255"/>
                      <wp:effectExtent l="0" t="0" r="25400" b="17145"/>
                      <wp:wrapNone/>
                      <wp:docPr id="18123891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0BFC" id="Rectangle 10" o:spid="_x0000_s1026" style="position:absolute;margin-left:-.5pt;margin-top:25.5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C2DF85" w14:textId="34FD1123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  <w:p w14:paraId="2705CAE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446EF98" w14:textId="17465A7A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A14AF6" wp14:editId="09C57D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327025</wp:posOffset>
                      </wp:positionV>
                      <wp:extent cx="127000" cy="135255"/>
                      <wp:effectExtent l="0" t="0" r="0" b="4445"/>
                      <wp:wrapNone/>
                      <wp:docPr id="3853686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AF72D" id="Rectangle 9" o:spid="_x0000_s1026" style="position:absolute;margin-left:.2pt;margin-top:25.7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Hq6it7fAAAACgEAAA8AAABkcnMvZG93bnJl&#10;di54bWxMT01PwkAQvZv4HzZj4sXIlirSlE4JkXgwngAv3Jbu2Fa6s013geqvdzzp5SUvb+Z9FMvR&#10;depMQ2g9I0wnCSjiytuWa4T33ct9BipEw9Z0ngnhiwIsy+urwuTWX3hD522slZhwyA1CE2Ofax2q&#10;hpwJE98Ti/bhB2ei0KHWdjAXMXedTpPkSTvTsiQ0pqfnhqrj9uQQjvOON+5z9W3fXve7uzRk6/1D&#10;QLy9GdcLgdUCVKQx/n3A7wbpD6UUO/gT26A6hEe5Q5hNZ6BETRPhB4R5moEuC/1/QvkD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erqK3t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2599B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81482C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A5703B" w:rsidRPr="004F0C45" w14:paraId="069980DA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16AC487A" w14:textId="77777777" w:rsidR="002F571F" w:rsidRDefault="002F571F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2E7A052" w14:textId="1C6CD822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22E74" w14:textId="77777777" w:rsidR="002F571F" w:rsidRDefault="002F571F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AFE1EC4" w14:textId="1B5866F3" w:rsidR="001E7468" w:rsidRPr="004F0C45" w:rsidRDefault="002F571F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อาคาร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71EF08C9" w14:textId="3E7535B9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6EA7A5" wp14:editId="7766F8D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197485</wp:posOffset>
                      </wp:positionV>
                      <wp:extent cx="127000" cy="135255"/>
                      <wp:effectExtent l="0" t="0" r="25400" b="17145"/>
                      <wp:wrapNone/>
                      <wp:docPr id="64287790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8BE89" id="Rectangle 8" o:spid="_x0000_s1026" style="position:absolute;margin-left:.3pt;margin-top:15.5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1011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503320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6A06D0" wp14:editId="195863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205105</wp:posOffset>
                      </wp:positionV>
                      <wp:extent cx="127000" cy="135255"/>
                      <wp:effectExtent l="0" t="0" r="25400" b="17145"/>
                      <wp:wrapNone/>
                      <wp:docPr id="13834979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2BCDD" id="Rectangle 7" o:spid="_x0000_s1026" style="position:absolute;margin-left:-.75pt;margin-top:16.15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4428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A5703B" w:rsidRPr="004F0C45" w14:paraId="3B3B6BDB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749783EF" w14:textId="77777777" w:rsidR="001E7468" w:rsidRDefault="001E7468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9F0E112" w14:textId="3568126C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2A3B1F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38F73A05" w14:textId="346D215F" w:rsidR="001E7468" w:rsidRPr="004F0C45" w:rsidRDefault="00A02F16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05103C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1E7468" w:rsidRPr="001E7468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46554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</w:t>
            </w:r>
            <w:r w:rsidR="000C16E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1E7468" w:rsidRPr="001E74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1E7468" w:rsidRPr="001E7468"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14:paraId="7F799A6B" w14:textId="1E728BB5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25FB7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72C38E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0C75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1A58CF1" w14:textId="77777777" w:rsidR="00A5703B" w:rsidRPr="00B82DAA" w:rsidRDefault="00A5703B" w:rsidP="00A5703B">
      <w:pPr>
        <w:rPr>
          <w:color w:val="FF0000"/>
          <w:sz w:val="32"/>
          <w:szCs w:val="32"/>
          <w:lang w:val="en-AU" w:bidi="th-TH"/>
        </w:rPr>
      </w:pPr>
    </w:p>
    <w:p w14:paraId="354EDE53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7DA59AC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BE061F9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C6171BA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71CF854" w14:textId="4A1B8245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2D6F953E" w14:textId="77777777" w:rsidR="00A5703B" w:rsidRPr="00A94408" w:rsidRDefault="00A5703B" w:rsidP="00A5703B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7448D063" w14:textId="040846AE" w:rsidR="00A5703B" w:rsidRPr="00481AAF" w:rsidRDefault="00A5703B" w:rsidP="00C043B3">
      <w:pPr>
        <w:pStyle w:val="Heading7"/>
        <w:tabs>
          <w:tab w:val="left" w:pos="360"/>
        </w:tabs>
        <w:spacing w:before="0" w:after="0"/>
        <w:rPr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</w:p>
    <w:p w14:paraId="1F2E0011" w14:textId="77777777" w:rsidR="00577EDC" w:rsidRDefault="00577EDC" w:rsidP="00577EDC">
      <w:pPr>
        <w:ind w:firstLine="720"/>
        <w:jc w:val="both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lang w:bidi="th-TH"/>
        </w:rPr>
        <w:t xml:space="preserve">1) </w:t>
      </w:r>
      <w:r w:rsidRPr="008B19D6">
        <w:rPr>
          <w:rFonts w:ascii="Angsana New" w:hAnsi="Angsana New" w:hint="cs"/>
          <w:sz w:val="32"/>
          <w:szCs w:val="32"/>
          <w:cs/>
          <w:lang w:bidi="th-TH"/>
        </w:rPr>
        <w:t>เพื่อพัฒนาทักษะภาษาอังกฤษแบบบูรณาการทั้งการฟัง การพูด การอ่าน การเขียน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ในระดับ </w:t>
      </w:r>
      <w:r>
        <w:rPr>
          <w:rFonts w:ascii="Angsana New" w:hAnsi="Angsana New"/>
          <w:sz w:val="32"/>
          <w:szCs w:val="32"/>
          <w:lang w:bidi="th-TH"/>
        </w:rPr>
        <w:t xml:space="preserve">B2 </w:t>
      </w:r>
    </w:p>
    <w:p w14:paraId="7AFF2549" w14:textId="77414CD8" w:rsidR="00577EDC" w:rsidRPr="00A32AB8" w:rsidRDefault="00577EDC" w:rsidP="00577EDC">
      <w:pPr>
        <w:ind w:firstLine="720"/>
        <w:jc w:val="both"/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ตามเกณฑ์ </w:t>
      </w:r>
      <w:r>
        <w:rPr>
          <w:rFonts w:ascii="Angsana New" w:hAnsi="Angsana New"/>
          <w:sz w:val="32"/>
          <w:szCs w:val="32"/>
          <w:lang w:bidi="th-TH"/>
        </w:rPr>
        <w:t xml:space="preserve">CEFR (Common European Framework of Reference) </w:t>
      </w:r>
    </w:p>
    <w:p w14:paraId="29464BEB" w14:textId="77777777" w:rsidR="00577EDC" w:rsidRDefault="00577EDC" w:rsidP="00577EDC">
      <w:pPr>
        <w:ind w:firstLine="720"/>
        <w:jc w:val="both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Pr="008B19D6">
        <w:rPr>
          <w:rFonts w:ascii="Angsana New" w:hAnsi="Angsana New" w:hint="cs"/>
          <w:sz w:val="32"/>
          <w:szCs w:val="32"/>
          <w:cs/>
          <w:lang w:bidi="th-TH"/>
        </w:rPr>
        <w:t>เพื่อพัฒนากลยุทธ์ และการเรียนภาษาเพื่อให้นักศึกษาสามารถต่อยอดการเรียนรู้ภาษาอังกฤษด้วย</w:t>
      </w:r>
    </w:p>
    <w:p w14:paraId="2C93B101" w14:textId="42C560EB" w:rsidR="00A5703B" w:rsidRDefault="00577EDC" w:rsidP="00577EDC">
      <w:pPr>
        <w:ind w:firstLine="720"/>
        <w:jc w:val="both"/>
        <w:rPr>
          <w:lang w:bidi="th-TH"/>
        </w:rPr>
      </w:pPr>
      <w:r w:rsidRPr="008B19D6">
        <w:rPr>
          <w:rFonts w:ascii="Angsana New" w:hAnsi="Angsana New" w:hint="cs"/>
          <w:sz w:val="32"/>
          <w:szCs w:val="32"/>
          <w:cs/>
          <w:lang w:bidi="th-TH"/>
        </w:rPr>
        <w:t>ตัวเอง</w:t>
      </w:r>
    </w:p>
    <w:p w14:paraId="3510C4AD" w14:textId="77777777" w:rsidR="00577EDC" w:rsidRPr="00577EDC" w:rsidRDefault="00577EDC" w:rsidP="00577EDC">
      <w:pPr>
        <w:jc w:val="both"/>
        <w:rPr>
          <w:cs/>
          <w:lang w:bidi="th-TH"/>
        </w:rPr>
      </w:pPr>
    </w:p>
    <w:p w14:paraId="38FA372D" w14:textId="77777777" w:rsidR="00A5703B" w:rsidRPr="00436FEA" w:rsidRDefault="00A5703B" w:rsidP="00A5703B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42E58CD" w14:textId="77777777" w:rsidR="00577EDC" w:rsidRDefault="00577EDC" w:rsidP="00577EDC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4E7B76">
        <w:rPr>
          <w:rFonts w:ascii="Angsana New" w:hAnsi="Angsana New"/>
          <w:sz w:val="32"/>
          <w:szCs w:val="32"/>
          <w:cs/>
        </w:rPr>
        <w:t>การพัฒนาทักษะภาษาอังกฤษด้านการฟัง และการอ่าน เพื่อจับใจค</w:t>
      </w:r>
      <w:r>
        <w:rPr>
          <w:rFonts w:ascii="Angsana New" w:hAnsi="Angsana New"/>
          <w:sz w:val="32"/>
          <w:szCs w:val="32"/>
          <w:cs/>
        </w:rPr>
        <w:t>วามสำ</w:t>
      </w:r>
      <w:r w:rsidRPr="004E7B76">
        <w:rPr>
          <w:rFonts w:ascii="Angsana New" w:hAnsi="Angsana New"/>
          <w:sz w:val="32"/>
          <w:szCs w:val="32"/>
          <w:cs/>
        </w:rPr>
        <w:t>คัญของเอกสารทางวิชาการที่</w:t>
      </w:r>
      <w:r w:rsidRPr="004E7B76">
        <w:rPr>
          <w:rFonts w:ascii="Angsana New" w:hAnsi="Angsana New"/>
          <w:sz w:val="32"/>
          <w:szCs w:val="32"/>
        </w:rPr>
        <w:t xml:space="preserve"> </w:t>
      </w:r>
      <w:r w:rsidRPr="004E7B76">
        <w:rPr>
          <w:rFonts w:ascii="Angsana New" w:hAnsi="Angsana New"/>
          <w:sz w:val="32"/>
          <w:szCs w:val="32"/>
          <w:cs/>
        </w:rPr>
        <w:t>ใช้</w:t>
      </w:r>
      <w:r>
        <w:rPr>
          <w:rFonts w:ascii="Angsana New" w:hAnsi="Angsana New"/>
          <w:sz w:val="32"/>
          <w:szCs w:val="32"/>
          <w:cs/>
        </w:rPr>
        <w:t>ศัพท์ทั่วไปและศัพท์เทคนิค การนำ</w:t>
      </w:r>
      <w:r w:rsidRPr="004E7B76">
        <w:rPr>
          <w:rFonts w:ascii="Angsana New" w:hAnsi="Angsana New"/>
          <w:sz w:val="32"/>
          <w:szCs w:val="32"/>
          <w:cs/>
        </w:rPr>
        <w:t>เสนอความคิดเห็นเชิงอภิปราย และให้เหตุผลสนับสนุนทั้งด้านการพูดและการเขียน</w:t>
      </w:r>
      <w:r w:rsidRPr="004E7B76">
        <w:rPr>
          <w:rFonts w:ascii="Angsana New" w:hAnsi="Angsana New"/>
          <w:sz w:val="32"/>
          <w:szCs w:val="32"/>
        </w:rPr>
        <w:t xml:space="preserve"> </w:t>
      </w:r>
    </w:p>
    <w:p w14:paraId="51116991" w14:textId="77777777" w:rsidR="00577EDC" w:rsidRDefault="00577EDC" w:rsidP="00577EDC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4E7B76">
        <w:rPr>
          <w:rFonts w:ascii="Angsana New" w:hAnsi="Angsana New"/>
          <w:sz w:val="32"/>
          <w:szCs w:val="32"/>
        </w:rPr>
        <w:t>Development of listening and reading skills to conceptualize main points of complex technical and non-technical texts, skills in presenting viewpoints giving arguments and counter arguments both orally and in writing</w:t>
      </w:r>
    </w:p>
    <w:p w14:paraId="47994214" w14:textId="7A82B58B" w:rsidR="00A5703B" w:rsidRPr="00577EDC" w:rsidRDefault="00A5703B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D88CB89" w14:textId="77777777" w:rsidR="00A5703B" w:rsidRPr="00663D50" w:rsidRDefault="00A5703B" w:rsidP="00A5703B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63F5318A" w14:textId="6CEDBC10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4698" wp14:editId="45DAA16D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9921565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E0E0" id="Rectangle 6" o:spid="_x0000_s1026" style="position:absolute;margin-left:261.9pt;margin-top:4.8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" fillcolor="black [3213]" strokeweight="1pt">
                <v:path arrowok="t"/>
              </v:rect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</w:t>
      </w:r>
      <w:r w:rsidR="009D7F06">
        <w:rPr>
          <w:rFonts w:ascii="Angsana New" w:hAnsi="Angsana New"/>
          <w:color w:val="000000"/>
          <w:sz w:val="32"/>
          <w:szCs w:val="32"/>
          <w:lang w:bidi="th-TH"/>
        </w:rPr>
        <w:t>6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........</w:t>
      </w:r>
      <w:r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e-mail :</w:t>
      </w:r>
      <w:r w:rsidR="00577EDC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106B8D">
        <w:rPr>
          <w:rFonts w:ascii="Angsana New" w:hAnsi="Angsana New"/>
          <w:sz w:val="32"/>
          <w:szCs w:val="32"/>
          <w:lang w:bidi="th-TH"/>
        </w:rPr>
        <w:t>s</w:t>
      </w:r>
      <w:r w:rsidR="00577EDC">
        <w:rPr>
          <w:rFonts w:ascii="Angsana New" w:hAnsi="Angsana New"/>
          <w:sz w:val="32"/>
          <w:szCs w:val="32"/>
          <w:lang w:bidi="th-TH"/>
        </w:rPr>
        <w:t>upattra.</w:t>
      </w:r>
      <w:r w:rsidR="00106B8D">
        <w:rPr>
          <w:rFonts w:ascii="Angsana New" w:hAnsi="Angsana New"/>
          <w:sz w:val="32"/>
          <w:szCs w:val="32"/>
          <w:lang w:bidi="th-TH"/>
        </w:rPr>
        <w:t>t@rsu.ac.th</w:t>
      </w:r>
    </w:p>
    <w:p w14:paraId="507A751E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D922" wp14:editId="5D1A9B5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1653609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BE92" id="Rectangle 5" o:spid="_x0000_s1026" style="position:absolute;margin-left:261.9pt;margin-top:4.95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p9sjqeAAAAAN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Facebook :……………………………</w:t>
      </w:r>
    </w:p>
    <w:p w14:paraId="04EBCEA7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6E020" wp14:editId="1AD43F60">
                <wp:simplePos x="0" y="0"/>
                <wp:positionH relativeFrom="column">
                  <wp:posOffset>3323590</wp:posOffset>
                </wp:positionH>
                <wp:positionV relativeFrom="paragraph">
                  <wp:posOffset>45085</wp:posOffset>
                </wp:positionV>
                <wp:extent cx="156210" cy="173355"/>
                <wp:effectExtent l="0" t="0" r="15240" b="17145"/>
                <wp:wrapNone/>
                <wp:docPr id="4701503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8CEE" id="Rectangle 4" o:spid="_x0000_s1026" style="position:absolute;margin-left:261.7pt;margin-top:3.55pt;width:12.3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" filled="f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120F1" wp14:editId="5A697DD7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9439912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38FF" id="Rectangle 3" o:spid="_x0000_s1026" style="position:absolute;margin-left:261.9pt;margin-top:5.3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5iRM+eAAAAAO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Line :…………………………………</w:t>
      </w:r>
    </w:p>
    <w:p w14:paraId="65638C78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D751B" wp14:editId="4B5248AD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14396528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A0612" id="Rectangle 2" o:spid="_x0000_s1026" style="position:absolute;margin-left:261.9pt;margin-top:4.5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ระบุ..............................................</w:t>
      </w:r>
    </w:p>
    <w:p w14:paraId="3710D373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B8CC649" w14:textId="02E88720" w:rsidR="00A5703B" w:rsidRDefault="00A5703B" w:rsidP="00A5703B">
      <w:pPr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4. 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ผลลัพธ์การเรียนรู้ของรายวิชา (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Course Learning Outcomes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 xml:space="preserve">: 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CLO</w:t>
      </w:r>
      <w:r>
        <w:rPr>
          <w:rFonts w:ascii="AngsanaUPC" w:eastAsia="Angsana New" w:hAnsi="AngsanaUPC" w:cs="AngsanaUPC"/>
          <w:b/>
          <w:bCs/>
          <w:color w:val="000000"/>
          <w:sz w:val="32"/>
          <w:szCs w:val="32"/>
        </w:rPr>
        <w:t>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):</w:t>
      </w:r>
      <w:r>
        <w:rPr>
          <w:rFonts w:ascii="AngsanaUPC" w:eastAsia="Angsana New" w:hAnsi="AngsanaUPC" w:cs="AngsanaUPC" w:hint="cs"/>
          <w:color w:val="000000"/>
          <w:sz w:val="32"/>
          <w:szCs w:val="32"/>
          <w:cs/>
          <w:lang w:bidi="th-TH"/>
        </w:rPr>
        <w:t xml:space="preserve">  </w:t>
      </w:r>
    </w:p>
    <w:p w14:paraId="029F9A64" w14:textId="77777777" w:rsidR="00A5703B" w:rsidRDefault="00A5703B" w:rsidP="00A5703B">
      <w:pPr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 xml:space="preserve">    (สำหรับหลักสูตรที่ใช้ตามเกณฑ์มาตรฐานหลักสูตร พ.ศ. 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2565</w:t>
      </w:r>
      <w:r>
        <w:rPr>
          <w:rFonts w:ascii="AngsanaUPC" w:hAnsi="AngsanaUPC" w:cs="AngsanaUPC"/>
          <w:color w:val="000000"/>
          <w:sz w:val="32"/>
          <w:szCs w:val="32"/>
          <w:lang w:bidi="th-TH"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เท่านั้น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)</w:t>
      </w:r>
    </w:p>
    <w:p w14:paraId="3A43369E" w14:textId="6A4C5D1A" w:rsidR="00A5703B" w:rsidRPr="009D7F06" w:rsidRDefault="00106B8D" w:rsidP="00106B8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>สามารถอ่านจับใจความ</w:t>
      </w:r>
      <w:r w:rsidR="002D5524">
        <w:rPr>
          <w:rFonts w:ascii="AngsanaUPC" w:hAnsi="AngsanaUPC" w:cs="AngsanaUPC" w:hint="cs"/>
          <w:color w:val="000000"/>
          <w:sz w:val="32"/>
          <w:szCs w:val="32"/>
          <w:cs/>
        </w:rPr>
        <w:t>ของเอกสารทางวิชาการที่ใช้ศัพท์ทั่วไปและศัพท์เทคนิคได้</w:t>
      </w:r>
    </w:p>
    <w:p w14:paraId="65CECD1E" w14:textId="011B2188" w:rsidR="00106B8D" w:rsidRPr="00106B8D" w:rsidRDefault="00106B8D" w:rsidP="00106B8D">
      <w:pPr>
        <w:numPr>
          <w:ilvl w:val="0"/>
          <w:numId w:val="24"/>
        </w:num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สามารถเขียนแสดงความคิดเห็น</w:t>
      </w:r>
      <w:r w:rsidR="002D5524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โดยให้เหตุผลสนับสนุน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ได้</w:t>
      </w:r>
    </w:p>
    <w:p w14:paraId="37C89A61" w14:textId="32F9C740" w:rsidR="00106B8D" w:rsidRDefault="00106B8D" w:rsidP="00106B8D">
      <w:pPr>
        <w:numPr>
          <w:ilvl w:val="0"/>
          <w:numId w:val="24"/>
        </w:num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สามารถนำเสนอ</w:t>
      </w:r>
      <w:r w:rsidR="002D5524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ผลงานค้นคว้า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เป็นภาษาอังกฤษได้</w:t>
      </w:r>
    </w:p>
    <w:p w14:paraId="5FCDA408" w14:textId="77777777" w:rsidR="00A5703B" w:rsidRDefault="00A5703B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3B92A894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0E1B3EBA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6F7A4208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0F58C164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250A0DDC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789D6BAD" w14:textId="77777777" w:rsidR="00106B8D" w:rsidRPr="008032C2" w:rsidRDefault="00106B8D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F1AB9B2" w14:textId="77777777" w:rsidR="00A5703B" w:rsidRDefault="00A5703B" w:rsidP="00A5703B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F52C5FE" w14:textId="77777777" w:rsidR="00A5703B" w:rsidRDefault="00A5703B" w:rsidP="00A5703B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5828381" w14:textId="77777777" w:rsidR="00A5703B" w:rsidRDefault="00A5703B" w:rsidP="00A5703B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1.</w:t>
      </w:r>
      <w:r w:rsidRPr="00562847"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101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263"/>
        <w:gridCol w:w="2639"/>
        <w:gridCol w:w="3354"/>
      </w:tblGrid>
      <w:tr w:rsidR="00A5703B" w:rsidRPr="00B11146" w14:paraId="17A8379E" w14:textId="77777777" w:rsidTr="002D3821">
        <w:tc>
          <w:tcPr>
            <w:tcW w:w="848" w:type="dxa"/>
            <w:shd w:val="clear" w:color="auto" w:fill="auto"/>
          </w:tcPr>
          <w:p w14:paraId="0AFBCACD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263" w:type="dxa"/>
            <w:shd w:val="clear" w:color="auto" w:fill="auto"/>
          </w:tcPr>
          <w:p w14:paraId="789FD344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213D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7213D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7213D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7213D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7213D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7213D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2639" w:type="dxa"/>
            <w:shd w:val="clear" w:color="auto" w:fill="auto"/>
          </w:tcPr>
          <w:p w14:paraId="2678CBC5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54" w:type="dxa"/>
            <w:shd w:val="clear" w:color="auto" w:fill="auto"/>
          </w:tcPr>
          <w:p w14:paraId="032E05FC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6F9382E1" w14:textId="77777777" w:rsidTr="002D3821">
        <w:tc>
          <w:tcPr>
            <w:tcW w:w="848" w:type="dxa"/>
            <w:shd w:val="clear" w:color="auto" w:fill="auto"/>
          </w:tcPr>
          <w:p w14:paraId="2B6A5C2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 1</w:t>
            </w:r>
          </w:p>
          <w:p w14:paraId="2A5F0889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3" w:type="dxa"/>
            <w:shd w:val="clear" w:color="auto" w:fill="auto"/>
          </w:tcPr>
          <w:p w14:paraId="0C05B31D" w14:textId="77777777" w:rsidR="007213D6" w:rsidRPr="007213D6" w:rsidRDefault="007213D6" w:rsidP="007213D6">
            <w:pPr>
              <w:rPr>
                <w:rFonts w:cs="Times New Roman"/>
              </w:rPr>
            </w:pPr>
            <w:r w:rsidRPr="007213D6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สามารถอ่านจับใจความ</w:t>
            </w:r>
            <w:r w:rsidRPr="007213D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ของเอกสารทางวิชาการที่ใช้ศัพท์ทั่วไปและศัพท์เทคนิคได้</w:t>
            </w:r>
          </w:p>
          <w:p w14:paraId="1AD72F9C" w14:textId="0E9C9D7E" w:rsidR="00A5703B" w:rsidRDefault="00A5703B" w:rsidP="00E745C4">
            <w:pP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39" w:type="dxa"/>
            <w:shd w:val="clear" w:color="auto" w:fill="auto"/>
          </w:tcPr>
          <w:p w14:paraId="790ADC81" w14:textId="77777777" w:rsidR="00C65924" w:rsidRDefault="007213D6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Flipped classroom</w:t>
            </w:r>
          </w:p>
          <w:p w14:paraId="6C013CCE" w14:textId="77777777" w:rsidR="00C65924" w:rsidRDefault="00A5703B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</w:t>
            </w:r>
            <w:r w:rsidR="00996CB6"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บรรยาย</w:t>
            </w:r>
            <w:r w:rsidRPr="00C65924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  <w:p w14:paraId="0A912E0E" w14:textId="78EB0A90" w:rsidR="0019615F" w:rsidRPr="00C65924" w:rsidRDefault="0019615F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การตั้งคำถาม</w:t>
            </w:r>
          </w:p>
          <w:p w14:paraId="5827FC4C" w14:textId="77777777" w:rsidR="00A5703B" w:rsidRDefault="00A5703B" w:rsidP="00E745C4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354" w:type="dxa"/>
            <w:shd w:val="clear" w:color="auto" w:fill="auto"/>
          </w:tcPr>
          <w:p w14:paraId="43BD3639" w14:textId="77777777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ประเมินจากการมีส่วนร่วมในชั้นเรียน</w:t>
            </w:r>
          </w:p>
          <w:p w14:paraId="5224F9E4" w14:textId="618520F8" w:rsidR="0019615F" w:rsidRDefault="00C65924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ประเมินผลจาก</w:t>
            </w:r>
            <w:r w:rsidR="0019615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การสอบปลายภาค</w:t>
            </w:r>
          </w:p>
        </w:tc>
      </w:tr>
    </w:tbl>
    <w:p w14:paraId="4CA23092" w14:textId="77777777" w:rsidR="00A5703B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052E2C88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>2.</w:t>
      </w:r>
      <w:r>
        <w:rPr>
          <w:rFonts w:ascii="Angsana New" w:hAnsi="Angsana New"/>
          <w:b/>
          <w:color w:val="000000"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ทักษะ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271"/>
        <w:gridCol w:w="2627"/>
        <w:gridCol w:w="3326"/>
      </w:tblGrid>
      <w:tr w:rsidR="00A5703B" w14:paraId="0F4EA340" w14:textId="77777777" w:rsidTr="002D3821">
        <w:tc>
          <w:tcPr>
            <w:tcW w:w="841" w:type="dxa"/>
            <w:shd w:val="clear" w:color="auto" w:fill="auto"/>
          </w:tcPr>
          <w:p w14:paraId="576F0890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3271" w:type="dxa"/>
            <w:shd w:val="clear" w:color="auto" w:fill="auto"/>
          </w:tcPr>
          <w:p w14:paraId="59A86E2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(CLOs)</w:t>
            </w:r>
          </w:p>
        </w:tc>
        <w:tc>
          <w:tcPr>
            <w:tcW w:w="2627" w:type="dxa"/>
            <w:shd w:val="clear" w:color="auto" w:fill="auto"/>
          </w:tcPr>
          <w:p w14:paraId="2D95BE75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6" w:type="dxa"/>
            <w:shd w:val="clear" w:color="auto" w:fill="auto"/>
          </w:tcPr>
          <w:p w14:paraId="64B8598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7A8918C0" w14:textId="77777777" w:rsidTr="002D3821">
        <w:tc>
          <w:tcPr>
            <w:tcW w:w="841" w:type="dxa"/>
            <w:shd w:val="clear" w:color="auto" w:fill="auto"/>
          </w:tcPr>
          <w:p w14:paraId="56D98B9D" w14:textId="0BDC0477" w:rsidR="00A5703B" w:rsidRDefault="007468F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2</w:t>
            </w:r>
          </w:p>
          <w:p w14:paraId="72CDFD2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71" w:type="dxa"/>
            <w:shd w:val="clear" w:color="auto" w:fill="auto"/>
          </w:tcPr>
          <w:p w14:paraId="6376537B" w14:textId="6ED2A55C" w:rsidR="00A5703B" w:rsidRPr="0019615F" w:rsidRDefault="0019615F" w:rsidP="002D6A56"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สามารถเขียนแสดงความคิดเห็นโดยให้เหตุผลสนับสนุนได้</w:t>
            </w:r>
          </w:p>
        </w:tc>
        <w:tc>
          <w:tcPr>
            <w:tcW w:w="2627" w:type="dxa"/>
            <w:shd w:val="clear" w:color="auto" w:fill="auto"/>
          </w:tcPr>
          <w:p w14:paraId="40A43DA8" w14:textId="77777777" w:rsidR="00C65924" w:rsidRDefault="007468F1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ฝีกปฏิบัติเขียน</w:t>
            </w:r>
          </w:p>
          <w:p w14:paraId="7A4AFA20" w14:textId="2096E6EB" w:rsidR="00A5703B" w:rsidRPr="00C65924" w:rsidRDefault="00C65924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มอบหมายให้เขียนแบบ</w:t>
            </w:r>
            <w:r w:rsidR="0019615F"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สะท้อนความคิด</w:t>
            </w:r>
          </w:p>
        </w:tc>
        <w:tc>
          <w:tcPr>
            <w:tcW w:w="3326" w:type="dxa"/>
            <w:shd w:val="clear" w:color="auto" w:fill="auto"/>
          </w:tcPr>
          <w:p w14:paraId="78193813" w14:textId="5A9DB26B" w:rsidR="00A5703B" w:rsidRPr="0019615F" w:rsidRDefault="0019615F" w:rsidP="0019615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เขียน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ที่มอบหมาย</w:t>
            </w:r>
          </w:p>
        </w:tc>
      </w:tr>
      <w:tr w:rsidR="00A5703B" w14:paraId="138BD5FC" w14:textId="77777777" w:rsidTr="0019615F">
        <w:trPr>
          <w:trHeight w:val="1266"/>
        </w:trPr>
        <w:tc>
          <w:tcPr>
            <w:tcW w:w="841" w:type="dxa"/>
            <w:shd w:val="clear" w:color="auto" w:fill="auto"/>
          </w:tcPr>
          <w:p w14:paraId="78877482" w14:textId="39B7CB31" w:rsidR="00A5703B" w:rsidRDefault="007468F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7F8D9BAE" w14:textId="57EC7393" w:rsidR="0019615F" w:rsidRPr="0019615F" w:rsidRDefault="0019615F" w:rsidP="0019615F">
            <w:pPr>
              <w:rPr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สามารถนำเสนอผลงานค้นคว้าเป็นภาษาอังกฤษได้</w:t>
            </w:r>
          </w:p>
        </w:tc>
        <w:tc>
          <w:tcPr>
            <w:tcW w:w="2627" w:type="dxa"/>
            <w:shd w:val="clear" w:color="auto" w:fill="auto"/>
          </w:tcPr>
          <w:p w14:paraId="08A67327" w14:textId="77777777" w:rsidR="00C65924" w:rsidRDefault="0019615F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สอนแบบบรรยาย</w:t>
            </w:r>
          </w:p>
          <w:p w14:paraId="1A0F21A8" w14:textId="72C9C129" w:rsidR="00A5703B" w:rsidRPr="00C65924" w:rsidRDefault="00C65924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มอบหมายให้</w:t>
            </w:r>
            <w:r w:rsidR="0019615F"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นำเสนอผลจากการค้นคว้า</w:t>
            </w:r>
          </w:p>
        </w:tc>
        <w:tc>
          <w:tcPr>
            <w:tcW w:w="3326" w:type="dxa"/>
            <w:shd w:val="clear" w:color="auto" w:fill="auto"/>
          </w:tcPr>
          <w:p w14:paraId="59044304" w14:textId="3B846E6C" w:rsidR="00A5703B" w:rsidRPr="0019615F" w:rsidRDefault="00A5703B" w:rsidP="0019615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</w:t>
            </w:r>
            <w:r w:rsidR="0019615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จากงานนำเสนอที่มอบหมาย</w:t>
            </w:r>
          </w:p>
        </w:tc>
      </w:tr>
    </w:tbl>
    <w:p w14:paraId="769CDCBD" w14:textId="77777777" w:rsidR="00A5703B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ACD47B3" w14:textId="77777777" w:rsidR="00A5703B" w:rsidRPr="00D45A72" w:rsidRDefault="00A5703B" w:rsidP="00A5703B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263"/>
        <w:gridCol w:w="2697"/>
        <w:gridCol w:w="3256"/>
      </w:tblGrid>
      <w:tr w:rsidR="00A5703B" w:rsidRPr="00B11146" w14:paraId="07CF7223" w14:textId="77777777" w:rsidTr="002D3821">
        <w:tc>
          <w:tcPr>
            <w:tcW w:w="849" w:type="dxa"/>
            <w:shd w:val="clear" w:color="auto" w:fill="auto"/>
          </w:tcPr>
          <w:p w14:paraId="3044A6C6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263" w:type="dxa"/>
            <w:shd w:val="clear" w:color="auto" w:fill="auto"/>
          </w:tcPr>
          <w:p w14:paraId="54BEC070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06B8D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106B8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106B8D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106B8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106B8D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106B8D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2697" w:type="dxa"/>
            <w:shd w:val="clear" w:color="auto" w:fill="auto"/>
          </w:tcPr>
          <w:p w14:paraId="34E95F9B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56" w:type="dxa"/>
            <w:shd w:val="clear" w:color="auto" w:fill="auto"/>
          </w:tcPr>
          <w:p w14:paraId="78058BC1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7204EB0B" w14:textId="77777777" w:rsidTr="002D3821">
        <w:tc>
          <w:tcPr>
            <w:tcW w:w="849" w:type="dxa"/>
            <w:shd w:val="clear" w:color="auto" w:fill="auto"/>
          </w:tcPr>
          <w:p w14:paraId="3C5A6854" w14:textId="6705BFB9" w:rsidR="00A5703B" w:rsidRDefault="007468F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263" w:type="dxa"/>
            <w:shd w:val="clear" w:color="auto" w:fill="auto"/>
          </w:tcPr>
          <w:p w14:paraId="73614085" w14:textId="77777777" w:rsidR="00A5703B" w:rsidRDefault="00A5703B" w:rsidP="00E745C4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74F51EA2" w14:textId="3182B9B4" w:rsidR="00A5703B" w:rsidRDefault="00C65924" w:rsidP="00E745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ตรวจดู</w:t>
            </w:r>
            <w:r w:rsidR="00A5703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ความมีวินัย ตรงต่อเวลา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ในการเข้าชั้นเรียนและส่งงาน</w:t>
            </w:r>
          </w:p>
          <w:p w14:paraId="7AA5117A" w14:textId="69884424" w:rsidR="00A5703B" w:rsidRDefault="00A5703B" w:rsidP="00E745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</w:t>
            </w:r>
            <w:r w:rsid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แทรกคุณธรรม จริยธรรมในระหว่าง</w:t>
            </w:r>
            <w:r w:rsidR="007468F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การเรียนการสอน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โดยการพูดคุยกับนักศึกษา เน้น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 xml:space="preserve">ความรับผิดชอบต่องาน วินัย จรรยาบรรณ </w:t>
            </w:r>
          </w:p>
        </w:tc>
        <w:tc>
          <w:tcPr>
            <w:tcW w:w="3256" w:type="dxa"/>
            <w:shd w:val="clear" w:color="auto" w:fill="auto"/>
          </w:tcPr>
          <w:p w14:paraId="4A261BF8" w14:textId="3C77C4D2" w:rsidR="00A5703B" w:rsidRDefault="00A5703B" w:rsidP="00E745C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lastRenderedPageBreak/>
              <w:t>สังเกตพฤติกรรมการส่งงานจะต้องเป็นไปตามกำหนดเวลา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มีความตรงต่อเวลา</w:t>
            </w:r>
            <w:r w:rsid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 xml:space="preserve"> และไม่ผิดจรรยาบรรณในการคัดลอกงานผู้อื่น</w:t>
            </w:r>
          </w:p>
          <w:p w14:paraId="299C736D" w14:textId="3978C772" w:rsidR="00C65924" w:rsidRDefault="00C65924" w:rsidP="00E745C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ประเมินและให้คะแนนการเข้าชั้นเรียนให้ตรงต่อเวลา</w:t>
            </w:r>
          </w:p>
        </w:tc>
      </w:tr>
    </w:tbl>
    <w:p w14:paraId="41BA0C04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196BDB6F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4</w:t>
      </w:r>
      <w:r>
        <w:rPr>
          <w:rFonts w:ascii="Angsana New" w:hAnsi="Angsana New"/>
          <w:bCs/>
          <w:color w:val="000000"/>
          <w:sz w:val="32"/>
          <w:szCs w:val="32"/>
          <w:lang w:bidi="th-TH"/>
        </w:rPr>
        <w:t>.</w:t>
      </w:r>
      <w:r>
        <w:rPr>
          <w:rFonts w:ascii="Angsana New" w:hAnsi="Angsana New"/>
          <w:b/>
          <w:color w:val="000000"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ลักษณะบุคคล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36"/>
        <w:gridCol w:w="2680"/>
        <w:gridCol w:w="3298"/>
      </w:tblGrid>
      <w:tr w:rsidR="00996CB6" w14:paraId="53164848" w14:textId="77777777" w:rsidTr="002D3821">
        <w:tc>
          <w:tcPr>
            <w:tcW w:w="851" w:type="dxa"/>
            <w:shd w:val="clear" w:color="auto" w:fill="auto"/>
          </w:tcPr>
          <w:p w14:paraId="59CDECF7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3236" w:type="dxa"/>
            <w:shd w:val="clear" w:color="auto" w:fill="auto"/>
          </w:tcPr>
          <w:p w14:paraId="4C08B00C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(CLOs)</w:t>
            </w:r>
          </w:p>
        </w:tc>
        <w:tc>
          <w:tcPr>
            <w:tcW w:w="2680" w:type="dxa"/>
            <w:shd w:val="clear" w:color="auto" w:fill="auto"/>
          </w:tcPr>
          <w:p w14:paraId="0456A0EB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98" w:type="dxa"/>
            <w:shd w:val="clear" w:color="auto" w:fill="auto"/>
          </w:tcPr>
          <w:p w14:paraId="0A6801B6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96CB6" w14:paraId="37D99F97" w14:textId="77777777" w:rsidTr="002D3821">
        <w:trPr>
          <w:trHeight w:val="1221"/>
        </w:trPr>
        <w:tc>
          <w:tcPr>
            <w:tcW w:w="851" w:type="dxa"/>
            <w:shd w:val="clear" w:color="auto" w:fill="auto"/>
          </w:tcPr>
          <w:p w14:paraId="18DFCF98" w14:textId="2F8D57BD" w:rsidR="00A5703B" w:rsidRDefault="00C65924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14:paraId="3BB98B3C" w14:textId="77777777" w:rsidR="00996CB6" w:rsidRDefault="00A5703B" w:rsidP="002D3821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ีความรับผิดชอบในงานที่ได้รับมอบหมาย</w:t>
            </w:r>
          </w:p>
          <w:p w14:paraId="5D2BC119" w14:textId="14166F53" w:rsidR="002D3821" w:rsidRDefault="002D3821" w:rsidP="002D3821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680" w:type="dxa"/>
            <w:shd w:val="clear" w:color="auto" w:fill="auto"/>
          </w:tcPr>
          <w:p w14:paraId="729BD5D6" w14:textId="77777777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มอบหมาย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งาน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ส่งตามระยะเวลาที่กำหนด</w:t>
            </w:r>
          </w:p>
        </w:tc>
        <w:tc>
          <w:tcPr>
            <w:tcW w:w="3298" w:type="dxa"/>
            <w:shd w:val="clear" w:color="auto" w:fill="auto"/>
          </w:tcPr>
          <w:p w14:paraId="1FA5D498" w14:textId="543B7CBE" w:rsidR="00A5703B" w:rsidRDefault="00A5703B" w:rsidP="002D38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สังเกตพฤติกรรมและการ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ส่งงาน</w:t>
            </w:r>
          </w:p>
        </w:tc>
      </w:tr>
    </w:tbl>
    <w:p w14:paraId="32CC2B90" w14:textId="77777777" w:rsidR="00A5703B" w:rsidRPr="005F069F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DB006A2" w14:textId="77777777" w:rsidR="00A5703B" w:rsidRPr="00462C88" w:rsidRDefault="00A5703B" w:rsidP="00A5703B">
      <w:pPr>
        <w:rPr>
          <w:rFonts w:ascii="Angsana New" w:hAnsi="Angsana New"/>
          <w:sz w:val="32"/>
          <w:szCs w:val="32"/>
          <w:lang w:bidi="th-TH"/>
        </w:rPr>
      </w:pPr>
    </w:p>
    <w:p w14:paraId="44FB4E17" w14:textId="77777777" w:rsidR="00A5703B" w:rsidRPr="00721911" w:rsidRDefault="00A5703B" w:rsidP="00A5703B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14:paraId="2AC87BE9" w14:textId="7C053F1A" w:rsidR="00C65924" w:rsidRDefault="00A5703B" w:rsidP="00C65924">
      <w:pPr>
        <w:numPr>
          <w:ilvl w:val="0"/>
          <w:numId w:val="20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505"/>
        <w:gridCol w:w="1863"/>
        <w:gridCol w:w="906"/>
        <w:gridCol w:w="1866"/>
      </w:tblGrid>
      <w:tr w:rsidR="000C16ED" w:rsidRPr="00374549" w14:paraId="065A206C" w14:textId="77777777" w:rsidTr="00AB7DE6">
        <w:trPr>
          <w:trHeight w:val="1551"/>
          <w:tblHeader/>
        </w:trPr>
        <w:tc>
          <w:tcPr>
            <w:tcW w:w="931" w:type="dxa"/>
            <w:shd w:val="clear" w:color="auto" w:fill="auto"/>
            <w:vAlign w:val="center"/>
          </w:tcPr>
          <w:p w14:paraId="271605CE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626" w:type="dxa"/>
          </w:tcPr>
          <w:p w14:paraId="12E9802A" w14:textId="77777777" w:rsidR="000C16ED" w:rsidRPr="00374549" w:rsidRDefault="000C16ED" w:rsidP="00AB7DE6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</w:p>
          <w:p w14:paraId="22E673F2" w14:textId="77777777" w:rsidR="000C16ED" w:rsidRPr="00374549" w:rsidRDefault="000C16ED" w:rsidP="00AB7DE6">
            <w:pPr>
              <w:tabs>
                <w:tab w:val="left" w:pos="360"/>
                <w:tab w:val="left" w:pos="990"/>
                <w:tab w:val="center" w:pos="1705"/>
              </w:tabs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ab/>
              <w:t>หัวข้อ/รายละเอียด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DFAD697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1B074A3B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1B77827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8924EA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C16ED" w:rsidRPr="00374549" w14:paraId="2CB7A5B3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4A9A7992" w14:textId="77777777" w:rsidR="000C16ED" w:rsidRPr="003509F6" w:rsidRDefault="000C16ED" w:rsidP="00AB7DE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 xml:space="preserve">       1</w:t>
            </w:r>
          </w:p>
        </w:tc>
        <w:tc>
          <w:tcPr>
            <w:tcW w:w="3626" w:type="dxa"/>
          </w:tcPr>
          <w:p w14:paraId="2336A192" w14:textId="77777777" w:rsidR="000C16ED" w:rsidRPr="003509F6" w:rsidRDefault="000C16ED" w:rsidP="00AB7DE6">
            <w:pPr>
              <w:rPr>
                <w:rFonts w:ascii="Angsana New" w:hAnsi="Angsana New"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Cs/>
                <w:sz w:val="28"/>
                <w:szCs w:val="28"/>
              </w:rPr>
              <w:t>Course introduction</w:t>
            </w:r>
          </w:p>
          <w:p w14:paraId="01E1151E" w14:textId="77777777" w:rsidR="000C16ED" w:rsidRPr="003509F6" w:rsidRDefault="000C16ED" w:rsidP="00AB7DE6">
            <w:pPr>
              <w:rPr>
                <w:rFonts w:ascii="Angsana New" w:hAnsi="Angsana New"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Cs/>
                <w:sz w:val="28"/>
                <w:szCs w:val="28"/>
              </w:rPr>
              <w:t>Ice breaking</w:t>
            </w:r>
          </w:p>
          <w:p w14:paraId="32F3C06B" w14:textId="77777777" w:rsidR="000C16ED" w:rsidRDefault="000C16ED" w:rsidP="00AB7DE6">
            <w:pPr>
              <w:rPr>
                <w:rFonts w:ascii="Angsana New" w:hAnsi="Angsana New"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Cs/>
                <w:sz w:val="28"/>
                <w:szCs w:val="28"/>
              </w:rPr>
              <w:t>Ori</w:t>
            </w:r>
            <w:r>
              <w:rPr>
                <w:rFonts w:ascii="Angsana New" w:hAnsi="Angsana New"/>
                <w:bCs/>
                <w:sz w:val="28"/>
                <w:szCs w:val="28"/>
              </w:rPr>
              <w:t xml:space="preserve">entation of self-study </w:t>
            </w:r>
            <w:r w:rsidRPr="003509F6">
              <w:rPr>
                <w:rFonts w:ascii="Angsana New" w:hAnsi="Angsana New"/>
                <w:bCs/>
                <w:sz w:val="28"/>
                <w:szCs w:val="28"/>
              </w:rPr>
              <w:t>online resources</w:t>
            </w:r>
          </w:p>
          <w:p w14:paraId="4C299C45" w14:textId="77777777" w:rsidR="000C16ED" w:rsidRDefault="000C16ED" w:rsidP="00AB7DE6">
            <w:pPr>
              <w:rPr>
                <w:rFonts w:ascii="Angsana New" w:hAnsi="Angsana New"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Cs/>
                <w:sz w:val="28"/>
                <w:szCs w:val="28"/>
              </w:rPr>
              <w:t>CEFR placement test</w:t>
            </w:r>
          </w:p>
          <w:p w14:paraId="735CD3E9" w14:textId="77777777" w:rsidR="000C16ED" w:rsidRDefault="000C16ED" w:rsidP="00AB7DE6">
            <w:pPr>
              <w:rPr>
                <w:rFonts w:ascii="Angsana New" w:hAnsi="Angsana New"/>
                <w:bCs/>
                <w:sz w:val="28"/>
                <w:szCs w:val="28"/>
              </w:rPr>
            </w:pPr>
          </w:p>
          <w:p w14:paraId="4B3A9179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1: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 Hidden Miracles </w:t>
            </w:r>
          </w:p>
          <w:p w14:paraId="20EBA44D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(Life Science)</w:t>
            </w:r>
          </w:p>
          <w:p w14:paraId="0B0AF38B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Reading</w:t>
            </w: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 xml:space="preserve">: </w:t>
            </w:r>
            <w:r w:rsidRPr="003509F6">
              <w:rPr>
                <w:rFonts w:ascii="Angsana New" w:hAnsi="Angsana New"/>
                <w:bCs/>
                <w:i/>
                <w:iCs/>
                <w:sz w:val="28"/>
                <w:szCs w:val="28"/>
              </w:rPr>
              <w:t>Viewing Nature’s Beauty Through a New Lens</w:t>
            </w:r>
          </w:p>
          <w:p w14:paraId="3E2DDF9B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Cs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bCs/>
                <w:i/>
                <w:iCs/>
                <w:sz w:val="28"/>
                <w:szCs w:val="28"/>
              </w:rPr>
              <w:t>Hidden Miracles of the Natural World</w:t>
            </w:r>
          </w:p>
        </w:tc>
        <w:tc>
          <w:tcPr>
            <w:tcW w:w="1898" w:type="dxa"/>
            <w:shd w:val="clear" w:color="auto" w:fill="auto"/>
          </w:tcPr>
          <w:p w14:paraId="00E81B6C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Ice breakers e.g. language games</w:t>
            </w:r>
          </w:p>
          <w:p w14:paraId="6370B71A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Self-introduction</w:t>
            </w:r>
          </w:p>
          <w:p w14:paraId="762D5B7A" w14:textId="77777777" w:rsidR="000C16ED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Briefing</w:t>
            </w:r>
          </w:p>
          <w:p w14:paraId="451B465D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42673F1E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0DED39DE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English language learning </w:t>
            </w:r>
            <w:r>
              <w:rPr>
                <w:rFonts w:ascii="Angsana New" w:hAnsi="Angsana New"/>
                <w:sz w:val="28"/>
                <w:szCs w:val="28"/>
              </w:rPr>
              <w:t>websites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/</w:t>
            </w:r>
            <w:r w:rsidRPr="003509F6">
              <w:rPr>
                <w:rFonts w:ascii="Angsana New" w:hAnsi="Angsana New"/>
                <w:sz w:val="28"/>
                <w:szCs w:val="28"/>
              </w:rPr>
              <w:t>apps</w:t>
            </w:r>
          </w:p>
          <w:p w14:paraId="60D1B690" w14:textId="77777777" w:rsidR="000C16ED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Online Testing</w:t>
            </w:r>
          </w:p>
          <w:p w14:paraId="6855A600" w14:textId="77777777" w:rsidR="000C16ED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38CE393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In class discussion of assigned readings</w:t>
            </w:r>
          </w:p>
          <w:p w14:paraId="5A7616C6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7F54865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>Viewing and discussion of videos/talks</w:t>
            </w:r>
          </w:p>
          <w:p w14:paraId="68B1A9D7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02CD83D6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21475D58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49D4C014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01D99836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13B0F409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1920" w:type="dxa"/>
            <w:shd w:val="clear" w:color="auto" w:fill="auto"/>
          </w:tcPr>
          <w:p w14:paraId="068EBB64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7005A0DD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1C5C8A9D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626" w:type="dxa"/>
          </w:tcPr>
          <w:p w14:paraId="253E608F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2</w:t>
            </w:r>
            <w:r w:rsidRPr="003509F6">
              <w:rPr>
                <w:rFonts w:ascii="Angsana New" w:hAnsi="Angsana New"/>
                <w:sz w:val="28"/>
                <w:szCs w:val="28"/>
              </w:rPr>
              <w:t>: Sleep Matters</w:t>
            </w:r>
          </w:p>
          <w:p w14:paraId="650B1847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(Health Science) </w:t>
            </w:r>
          </w:p>
          <w:p w14:paraId="75AF3CD2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Are You Sleeping Enough?</w:t>
            </w:r>
          </w:p>
          <w:p w14:paraId="5EBD4D1B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How to Succeed?  Get More Sleep?</w:t>
            </w:r>
          </w:p>
          <w:p w14:paraId="1F43F8BA" w14:textId="77777777" w:rsidR="000C16ED" w:rsidRPr="003509F6" w:rsidRDefault="000C16ED" w:rsidP="00AB7DE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0DA9AAF9" w14:textId="77777777" w:rsidR="000C16ED" w:rsidRPr="003509F6" w:rsidRDefault="000C16ED" w:rsidP="00AB7DE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898" w:type="dxa"/>
            <w:shd w:val="clear" w:color="auto" w:fill="auto"/>
          </w:tcPr>
          <w:p w14:paraId="4110DD2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In class discussion of assigned readings</w:t>
            </w:r>
          </w:p>
          <w:p w14:paraId="3F014B68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2FB6A2A2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0C89F021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22CDDC36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4E85BC43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7B943C77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00E0912D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422E2D36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00893D8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  <w:p w14:paraId="2C08FE04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0C16ED" w:rsidRPr="00374549" w14:paraId="5244A9CA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22F93995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626" w:type="dxa"/>
          </w:tcPr>
          <w:p w14:paraId="4E22CB97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Research Project 1 </w:t>
            </w:r>
          </w:p>
          <w:p w14:paraId="27E93E1E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Researching for a presentation about sleep</w:t>
            </w:r>
          </w:p>
        </w:tc>
        <w:tc>
          <w:tcPr>
            <w:tcW w:w="1898" w:type="dxa"/>
            <w:shd w:val="clear" w:color="auto" w:fill="auto"/>
          </w:tcPr>
          <w:p w14:paraId="3A00CBB5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presentation, note-taking and opinion writing</w:t>
            </w:r>
          </w:p>
        </w:tc>
        <w:tc>
          <w:tcPr>
            <w:tcW w:w="914" w:type="dxa"/>
            <w:shd w:val="clear" w:color="auto" w:fill="auto"/>
          </w:tcPr>
          <w:p w14:paraId="4B93AB2E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7B1AE80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6CB64C72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2F32826D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</w:p>
          <w:p w14:paraId="3FC2537C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3626" w:type="dxa"/>
          </w:tcPr>
          <w:p w14:paraId="1D098541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3: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 Cyborg Tech </w:t>
            </w:r>
          </w:p>
          <w:p w14:paraId="1149D3DA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(Engineering / Technology)</w:t>
            </w:r>
          </w:p>
          <w:p w14:paraId="5850FF60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We Are Cyborgs</w:t>
            </w:r>
          </w:p>
          <w:p w14:paraId="3661F405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I Listen to Color</w:t>
            </w:r>
          </w:p>
          <w:p w14:paraId="66DB3E1A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03EA66EE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527B792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>In class discussion of assigned readings</w:t>
            </w:r>
          </w:p>
          <w:p w14:paraId="65E2911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>Short lectures on reading skills and strategies</w:t>
            </w:r>
          </w:p>
          <w:p w14:paraId="3FE54912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5A30FAF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24190E95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705121B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7387ADDD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470D02BA" w14:textId="0C2C9F1B" w:rsidR="000C16ED" w:rsidRPr="003509F6" w:rsidRDefault="000C16ED" w:rsidP="00EE4C7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592E664C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1920" w:type="dxa"/>
            <w:shd w:val="clear" w:color="auto" w:fill="auto"/>
          </w:tcPr>
          <w:p w14:paraId="64174B72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0F9A8D22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289FB12B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626" w:type="dxa"/>
          </w:tcPr>
          <w:p w14:paraId="115C8CED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4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: Happy Planet </w:t>
            </w:r>
          </w:p>
          <w:p w14:paraId="26970C75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(Economics / Statistics)</w:t>
            </w:r>
          </w:p>
          <w:p w14:paraId="0BC5AC5D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Road to Happiness?</w:t>
            </w:r>
          </w:p>
          <w:p w14:paraId="397226AE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Happy Planet Index</w:t>
            </w:r>
          </w:p>
          <w:p w14:paraId="6B42B235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78BB82A7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4C9033FB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5327130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In class discussion of assigned readings</w:t>
            </w:r>
          </w:p>
          <w:p w14:paraId="1D10D9A5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2A7A3EF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2ECE9A7E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4709AAEA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58EEB65D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58D6E214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46AC005E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4F96ED97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6C2592B8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  <w:p w14:paraId="787A8704" w14:textId="77777777" w:rsidR="000C16ED" w:rsidRPr="003509F6" w:rsidRDefault="000C16ED" w:rsidP="00AB7DE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0C16ED" w:rsidRPr="00374549" w14:paraId="7DEC9B29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3724FB63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626" w:type="dxa"/>
          </w:tcPr>
          <w:p w14:paraId="20CCDAFC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5</w:t>
            </w:r>
            <w:r w:rsidRPr="003509F6">
              <w:rPr>
                <w:rFonts w:ascii="Angsana New" w:hAnsi="Angsana New"/>
                <w:sz w:val="28"/>
                <w:szCs w:val="28"/>
              </w:rPr>
              <w:t>: Career Paths</w:t>
            </w:r>
          </w:p>
          <w:p w14:paraId="6DF9BD1A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(Business / Design)</w:t>
            </w:r>
          </w:p>
          <w:p w14:paraId="20D87A32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My Year in the Arctic</w:t>
            </w:r>
          </w:p>
          <w:p w14:paraId="2BD48B6F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Power of Time Off</w:t>
            </w:r>
          </w:p>
          <w:p w14:paraId="13F5EECE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5CD70144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>In class discussion of assigned readings</w:t>
            </w:r>
          </w:p>
          <w:p w14:paraId="3F5882E4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>Short lectures on reading skills and strategies</w:t>
            </w:r>
          </w:p>
          <w:p w14:paraId="41A241F7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08C9721B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332B3353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1B5CD5DD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5385498A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61FE1DBD" w14:textId="26E07420" w:rsidR="000C16ED" w:rsidRPr="003509F6" w:rsidRDefault="000C16ED" w:rsidP="00EE4C7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6CC7CF0C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1920" w:type="dxa"/>
            <w:shd w:val="clear" w:color="auto" w:fill="auto"/>
          </w:tcPr>
          <w:p w14:paraId="485EF512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64C84BD0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79097C1C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626" w:type="dxa"/>
          </w:tcPr>
          <w:p w14:paraId="7BEB4710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Research Project 2 </w:t>
            </w:r>
          </w:p>
          <w:p w14:paraId="0C122BA0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Designing a plan for community happiness</w:t>
            </w:r>
          </w:p>
          <w:p w14:paraId="30204183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607E14C1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presentation, note-taking and opinion writing</w:t>
            </w:r>
          </w:p>
        </w:tc>
        <w:tc>
          <w:tcPr>
            <w:tcW w:w="914" w:type="dxa"/>
            <w:shd w:val="clear" w:color="auto" w:fill="auto"/>
          </w:tcPr>
          <w:p w14:paraId="5FEF2BF8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7576AC98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403E968B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7311497E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626" w:type="dxa"/>
          </w:tcPr>
          <w:p w14:paraId="793D6C4B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6: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 Text Generation </w:t>
            </w:r>
          </w:p>
          <w:p w14:paraId="44706D76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(Linguistics)</w:t>
            </w:r>
          </w:p>
          <w:p w14:paraId="28241738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Death of Writing?</w:t>
            </w:r>
          </w:p>
          <w:p w14:paraId="0B9B8089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Txtng is Killing Language.  JK!!!</w:t>
            </w:r>
          </w:p>
        </w:tc>
        <w:tc>
          <w:tcPr>
            <w:tcW w:w="1898" w:type="dxa"/>
            <w:shd w:val="clear" w:color="auto" w:fill="auto"/>
          </w:tcPr>
          <w:p w14:paraId="679EBC4B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In class discussion of assigned readings</w:t>
            </w:r>
          </w:p>
          <w:p w14:paraId="4FAA6FBF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588DDECF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55A97EAB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626D4D4C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163B3B06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7954038F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27196F8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15D7405E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7DCD18D5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69EED0AB" w14:textId="77777777" w:rsidTr="00AB7DE6">
        <w:trPr>
          <w:trHeight w:val="20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3C223361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9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0719E4C3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7: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 Barriers and Bridges </w:t>
            </w:r>
          </w:p>
          <w:p w14:paraId="0769BC20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(Sociology)</w:t>
            </w:r>
          </w:p>
          <w:p w14:paraId="7E62BC56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Bringing the World Together</w:t>
            </w:r>
          </w:p>
          <w:p w14:paraId="2CE02F99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Danger of a Single Story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2F8EB9E7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In class discussion of assigned readings</w:t>
            </w:r>
          </w:p>
          <w:p w14:paraId="117EAB0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4374431F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5E3FE7B5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54A8F6BA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710E0D97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432C59C2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177C43B7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153E8DF6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1BD8DEFA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239FE047" w14:textId="77777777" w:rsidTr="00AB7DE6">
        <w:trPr>
          <w:trHeight w:val="20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09C824A3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5E3245FF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8: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 Personality Types</w:t>
            </w:r>
          </w:p>
          <w:p w14:paraId="49B43E19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(Psychology)</w:t>
            </w:r>
          </w:p>
          <w:p w14:paraId="22BF2597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Importance of Solitude</w:t>
            </w:r>
          </w:p>
          <w:p w14:paraId="1A11E9E6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Power of Introverts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C46E071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In class discussion of assigned readings</w:t>
            </w:r>
          </w:p>
          <w:p w14:paraId="061D1842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25386136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7EF6282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446F9B0A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089BA913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56B1FA98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04E77802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3EF38F96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20D84370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5BC14B80" w14:textId="77777777" w:rsidTr="00AB7DE6">
        <w:trPr>
          <w:trHeight w:val="20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476BCD4C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0DAFBDB8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9: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 Smart Thinking</w:t>
            </w:r>
          </w:p>
          <w:p w14:paraId="2A0DFEE8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(Behavior / Life Science)</w:t>
            </w:r>
          </w:p>
          <w:p w14:paraId="75F8D38F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Nature of Intelligence</w:t>
            </w:r>
          </w:p>
          <w:p w14:paraId="65D90783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The Gentle Genius of Bonobos</w:t>
            </w:r>
          </w:p>
          <w:p w14:paraId="52022274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36F08B44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451B8259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4B647795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In class discussion of assigned readings</w:t>
            </w:r>
          </w:p>
          <w:p w14:paraId="684C7481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581E6FD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22B5C2C2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31FD47AC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5CB357FE" w14:textId="77777777" w:rsidR="000C16ED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6743823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23E66041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580757E8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2CC44543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00A1D6FD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44289DC7" w14:textId="77777777" w:rsidTr="00AB7DE6">
        <w:trPr>
          <w:trHeight w:val="20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217A520F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6CAABF3F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Unit 10:</w:t>
            </w:r>
            <w:r w:rsidRPr="003509F6">
              <w:rPr>
                <w:rFonts w:ascii="Angsana New" w:hAnsi="Angsana New"/>
                <w:sz w:val="28"/>
                <w:szCs w:val="28"/>
              </w:rPr>
              <w:t xml:space="preserve"> Facing Fear</w:t>
            </w:r>
          </w:p>
          <w:p w14:paraId="6D77BDC2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(Psychology / Exploration)</w:t>
            </w:r>
          </w:p>
          <w:p w14:paraId="25B7AEA5" w14:textId="77777777" w:rsidR="000C16ED" w:rsidRPr="003509F6" w:rsidRDefault="000C16ED" w:rsidP="00AB7DE6">
            <w:pPr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Reading: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Keep Calm!</w:t>
            </w:r>
          </w:p>
          <w:p w14:paraId="12B3AA77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TED Talks: </w:t>
            </w:r>
            <w:r w:rsidRPr="003509F6">
              <w:rPr>
                <w:rFonts w:ascii="Angsana New" w:hAnsi="Angsana New"/>
                <w:i/>
                <w:iCs/>
                <w:sz w:val="28"/>
                <w:szCs w:val="28"/>
              </w:rPr>
              <w:t>What I Learned from Going Blind in Space</w:t>
            </w:r>
          </w:p>
          <w:p w14:paraId="119F4564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</w:pPr>
          </w:p>
          <w:p w14:paraId="2635BC9C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  <w:p w14:paraId="769177BF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45ABDABD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 xml:space="preserve">      In class discussion of assigned readings</w:t>
            </w:r>
          </w:p>
          <w:p w14:paraId="6CF36457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Short lectures on reading skills and strategies</w:t>
            </w:r>
          </w:p>
          <w:p w14:paraId="505D5C15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Viewing and discussion of videos/talks</w:t>
            </w:r>
          </w:p>
          <w:p w14:paraId="28A282D9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report</w:t>
            </w:r>
          </w:p>
          <w:p w14:paraId="7D8283EA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  <w:p w14:paraId="130B93FC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PowerPoint slides</w:t>
            </w:r>
          </w:p>
          <w:p w14:paraId="3E38D448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Listening audios and videos</w:t>
            </w:r>
          </w:p>
          <w:p w14:paraId="2534AEAA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lastRenderedPageBreak/>
              <w:t>English language learning websites or apps</w:t>
            </w:r>
          </w:p>
        </w:tc>
        <w:tc>
          <w:tcPr>
            <w:tcW w:w="914" w:type="dxa"/>
            <w:shd w:val="clear" w:color="auto" w:fill="auto"/>
          </w:tcPr>
          <w:p w14:paraId="711D87CC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14EF875C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5A148AD1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6539AE76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3626" w:type="dxa"/>
          </w:tcPr>
          <w:p w14:paraId="70E6D688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Research Project 3 </w:t>
            </w:r>
          </w:p>
          <w:p w14:paraId="62C10E4C" w14:textId="77777777" w:rsidR="000C16ED" w:rsidRPr="00A67B0C" w:rsidRDefault="000C16ED" w:rsidP="00AB7DE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TED Talks</w:t>
            </w:r>
          </w:p>
        </w:tc>
        <w:tc>
          <w:tcPr>
            <w:tcW w:w="1898" w:type="dxa"/>
            <w:shd w:val="clear" w:color="auto" w:fill="auto"/>
          </w:tcPr>
          <w:p w14:paraId="234E7338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Oral presentation, note-taking and opinion writing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14:paraId="13A6FD9E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085C5AD0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0C16ED" w:rsidRPr="00374549" w14:paraId="6FC8F8B6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611E6909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626" w:type="dxa"/>
          </w:tcPr>
          <w:p w14:paraId="66B07ACC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3509F6">
              <w:rPr>
                <w:rFonts w:ascii="Angsana New" w:hAnsi="Angsana New"/>
                <w:b/>
                <w:bCs/>
                <w:sz w:val="28"/>
                <w:szCs w:val="28"/>
              </w:rPr>
              <w:t>Research Article Reading or Abstract Writing</w:t>
            </w:r>
          </w:p>
          <w:p w14:paraId="1B63DFF8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</w:pPr>
          </w:p>
          <w:p w14:paraId="6193EA3C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</w:pPr>
          </w:p>
          <w:p w14:paraId="028DE208" w14:textId="77777777" w:rsidR="000C16ED" w:rsidRPr="003509F6" w:rsidRDefault="000C16ED" w:rsidP="00AB7DE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18250568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509F6">
              <w:rPr>
                <w:rFonts w:ascii="Angsana New" w:hAnsi="Angsana New"/>
                <w:sz w:val="28"/>
                <w:szCs w:val="28"/>
              </w:rPr>
              <w:t>Open session as decided by the program lecturer</w:t>
            </w:r>
          </w:p>
          <w:p w14:paraId="5F4D189C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2BB6018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Reading articles, abstracts, </w:t>
            </w:r>
            <w:r>
              <w:rPr>
                <w:rFonts w:ascii="Angsana New" w:hAnsi="Angsana New"/>
                <w:sz w:val="28"/>
                <w:szCs w:val="28"/>
              </w:rPr>
              <w:t>i</w:t>
            </w:r>
            <w:r w:rsidRPr="003509F6">
              <w:rPr>
                <w:rFonts w:ascii="Angsana New" w:hAnsi="Angsana New"/>
                <w:sz w:val="28"/>
                <w:szCs w:val="28"/>
              </w:rPr>
              <w:t>n-class assignment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14:paraId="00644367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217A66DD" w14:textId="7ED2F577" w:rsidR="000C16ED" w:rsidRPr="003509F6" w:rsidRDefault="00465548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RELI </w:t>
            </w:r>
            <w:r w:rsidR="000C16ED" w:rsidRPr="003509F6">
              <w:rPr>
                <w:rFonts w:ascii="Angsana New" w:hAnsi="Angsana New"/>
                <w:sz w:val="28"/>
                <w:szCs w:val="28"/>
                <w:lang w:bidi="th-TH"/>
              </w:rPr>
              <w:t>Lecturer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s</w:t>
            </w:r>
          </w:p>
        </w:tc>
      </w:tr>
      <w:tr w:rsidR="000C16ED" w:rsidRPr="00374549" w14:paraId="5DDF4B20" w14:textId="77777777" w:rsidTr="00AB7DE6">
        <w:trPr>
          <w:trHeight w:val="20"/>
        </w:trPr>
        <w:tc>
          <w:tcPr>
            <w:tcW w:w="931" w:type="dxa"/>
            <w:shd w:val="clear" w:color="auto" w:fill="auto"/>
          </w:tcPr>
          <w:p w14:paraId="0BFA50D6" w14:textId="77777777" w:rsidR="000C16ED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626" w:type="dxa"/>
          </w:tcPr>
          <w:p w14:paraId="1CFBD8D1" w14:textId="77777777" w:rsidR="000C16ED" w:rsidRPr="003509F6" w:rsidRDefault="000C16ED" w:rsidP="00AB7DE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1898" w:type="dxa"/>
            <w:shd w:val="clear" w:color="auto" w:fill="auto"/>
          </w:tcPr>
          <w:p w14:paraId="04B990D0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14:paraId="5DF52898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21232F6E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RELI</w:t>
            </w: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 xml:space="preserve"> Lecturers</w:t>
            </w:r>
          </w:p>
        </w:tc>
      </w:tr>
      <w:tr w:rsidR="000C16ED" w:rsidRPr="00374549" w14:paraId="1E3632F1" w14:textId="77777777" w:rsidTr="00AB7DE6">
        <w:trPr>
          <w:trHeight w:val="20"/>
        </w:trPr>
        <w:tc>
          <w:tcPr>
            <w:tcW w:w="64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52055B" w14:textId="77777777" w:rsidR="000C16ED" w:rsidRPr="003509F6" w:rsidRDefault="000C16ED" w:rsidP="00AB7DE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</w:tcPr>
          <w:p w14:paraId="17A46222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555F50" w14:textId="77777777" w:rsidR="000C16ED" w:rsidRPr="003509F6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3463C8FB" w14:textId="77777777" w:rsidR="00C65924" w:rsidRDefault="00C65924" w:rsidP="00C6592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4CE3669" w14:textId="77777777" w:rsidR="00A5703B" w:rsidRPr="00462C88" w:rsidRDefault="00A5703B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552"/>
        <w:gridCol w:w="2351"/>
        <w:gridCol w:w="1620"/>
      </w:tblGrid>
      <w:tr w:rsidR="00A5703B" w:rsidRPr="00436FEA" w14:paraId="568DE759" w14:textId="77777777" w:rsidTr="007F7942">
        <w:trPr>
          <w:trHeight w:val="1109"/>
          <w:tblHeader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449E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D26A4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F82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FD26A4">
              <w:rPr>
                <w:rFonts w:ascii="Angsana New" w:hAnsi="Angsana New" w:hint="cs"/>
                <w:b/>
                <w:bCs/>
                <w:color w:val="000000"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D76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FD26A4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C8A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D26A4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A5703B" w:rsidRPr="00436FEA" w14:paraId="377AB0BC" w14:textId="77777777" w:rsidTr="007F7942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A89" w14:textId="741BD0EE" w:rsidR="00FD26A4" w:rsidRPr="009D328A" w:rsidRDefault="007F7942" w:rsidP="00FD26A4">
            <w:pPr>
              <w:rPr>
                <w:rFonts w:cs="Times New Roman"/>
              </w:rPr>
            </w:pPr>
            <w:r>
              <w:rPr>
                <w:lang w:bidi="th-TH"/>
              </w:rPr>
              <w:t xml:space="preserve">CLO 1: </w:t>
            </w:r>
            <w:r w:rsidR="009D328A" w:rsidRPr="007213D6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สามารถอ่านจับใจความ</w:t>
            </w:r>
            <w:r w:rsidR="009D328A" w:rsidRPr="007213D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ของเอกสารทางวิชาการที่ใช้ศัพท์ทั่วไปและศัพท์เทคนิคได้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525" w14:textId="69C9793A" w:rsidR="00A5703B" w:rsidRPr="00FD26A4" w:rsidRDefault="001B7D8C" w:rsidP="00E745C4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สอบปลายภาค</w:t>
            </w:r>
          </w:p>
          <w:p w14:paraId="03DBA24F" w14:textId="77777777" w:rsidR="00A5703B" w:rsidRPr="00FD26A4" w:rsidRDefault="00A5703B" w:rsidP="001B7D8C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98A" w14:textId="08DAB4DF" w:rsidR="007F7942" w:rsidRPr="001B7D8C" w:rsidRDefault="000C16ED" w:rsidP="00E745C4">
            <w:pPr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663" w14:textId="16C10D84" w:rsidR="007F7942" w:rsidRPr="00FD26A4" w:rsidRDefault="00FD26A4" w:rsidP="00E745C4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30%</w:t>
            </w:r>
          </w:p>
        </w:tc>
      </w:tr>
      <w:tr w:rsidR="00FD26A4" w:rsidRPr="00436FEA" w14:paraId="582DFF87" w14:textId="77777777" w:rsidTr="007F7942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BAF" w14:textId="160C2DCD" w:rsidR="00FD26A4" w:rsidRPr="00FD26A4" w:rsidRDefault="00FD26A4" w:rsidP="00FD26A4"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CLO 2</w:t>
            </w:r>
            <w:r>
              <w:rPr>
                <w:rFonts w:ascii="AngsanaUPC" w:hAnsi="AngsanaUPC" w:cs="AngsanaUPC"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7F7942"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  <w:t xml:space="preserve">: </w:t>
            </w:r>
            <w:r w:rsidR="009D328A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สามารถเขียนแสดงความคิดเห็นโดยให้เหตุผลสนับสนุนได้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533" w14:textId="4CDB27EF" w:rsidR="00FD26A4" w:rsidRPr="00FD26A4" w:rsidRDefault="00FD26A4" w:rsidP="00FD26A4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FD26A4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ก</w:t>
            </w:r>
            <w:r w:rsidR="001B7D8C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ารสอบเขียน</w:t>
            </w:r>
          </w:p>
          <w:p w14:paraId="7F2ABC09" w14:textId="11045A98" w:rsidR="00FD26A4" w:rsidRPr="007F7942" w:rsidRDefault="00FD26A4" w:rsidP="00FD26A4">
            <w:pPr>
              <w:spacing w:line="216" w:lineRule="auto"/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A207" w14:textId="7003F017" w:rsidR="00FD26A4" w:rsidRDefault="001B7D8C" w:rsidP="00FD26A4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 xml:space="preserve">3, </w:t>
            </w:r>
            <w:r w:rsidR="000C16E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7, 13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6C7" w14:textId="328BC21B" w:rsidR="00FD26A4" w:rsidRDefault="001B7D8C" w:rsidP="00FD26A4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15</w:t>
            </w:r>
            <w:r w:rsidR="00FD26A4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%</w:t>
            </w:r>
          </w:p>
        </w:tc>
      </w:tr>
      <w:tr w:rsidR="00FD26A4" w:rsidRPr="00436FEA" w14:paraId="001A4107" w14:textId="77777777" w:rsidTr="007F7942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4CD" w14:textId="0C9BE946" w:rsidR="00FD26A4" w:rsidRDefault="00FD26A4" w:rsidP="00FD26A4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t xml:space="preserve">CLO3 : </w:t>
            </w:r>
            <w:r w:rsidR="009D328A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สามารถนำเสนอผลงานค้นคว้าเป็นภาษาอังกฤษได้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291" w14:textId="3BA1A894" w:rsidR="00FD26A4" w:rsidRPr="001B7D8C" w:rsidRDefault="001B7D8C" w:rsidP="001B7D8C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1B7D8C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ประเมินจากโครงการ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334" w14:textId="746C4686" w:rsidR="00FD26A4" w:rsidRDefault="001B7D8C" w:rsidP="00FD26A4">
            <w:pPr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 xml:space="preserve">3, </w:t>
            </w:r>
            <w:r w:rsidR="000C16E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7, 13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327" w14:textId="3760F184" w:rsidR="00FD26A4" w:rsidRDefault="00FD26A4" w:rsidP="00FD26A4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30%</w:t>
            </w:r>
          </w:p>
        </w:tc>
      </w:tr>
    </w:tbl>
    <w:p w14:paraId="61A6A1DE" w14:textId="77777777" w:rsidR="00C76C2F" w:rsidRDefault="00C76C2F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1EB3A070" w14:textId="77777777" w:rsidR="00A5703B" w:rsidRPr="00733CD0" w:rsidRDefault="00A5703B" w:rsidP="00A5703B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lang w:bidi="th-TH"/>
        </w:rPr>
      </w:pPr>
      <w:bookmarkStart w:id="0" w:name="_Hlk136673931"/>
      <w:r w:rsidRPr="00733CD0">
        <w:rPr>
          <w:rFonts w:ascii="AngsanaUPC" w:hAnsi="AngsanaUPC" w:cs="AngsanaUPC"/>
          <w:b/>
          <w:bCs/>
          <w:sz w:val="32"/>
          <w:szCs w:val="32"/>
          <w:lang w:bidi="th-TH"/>
        </w:rPr>
        <w:t>3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>.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ab/>
      </w:r>
      <w:r w:rsidRPr="00733CD0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ความสอดคล้อง </w:t>
      </w:r>
      <w:r w:rsidRPr="00733CD0">
        <w:rPr>
          <w:rFonts w:ascii="AngsanaUPC" w:hAnsi="AngsanaUPC" w:cs="AngsanaUPC"/>
          <w:b/>
          <w:bCs/>
          <w:sz w:val="32"/>
          <w:szCs w:val="32"/>
          <w:lang w:bidi="th-TH"/>
        </w:rPr>
        <w:t>Course Learning Outcome (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>CLO</w:t>
      </w:r>
      <w:r w:rsidRPr="00733CD0">
        <w:rPr>
          <w:rFonts w:ascii="AngsanaUPC" w:hAnsi="AngsanaUPC" w:cs="AngsanaUPC"/>
          <w:b/>
          <w:bCs/>
          <w:sz w:val="32"/>
          <w:szCs w:val="32"/>
          <w:lang w:bidi="th-TH"/>
        </w:rPr>
        <w:t>s)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 xml:space="preserve"> </w:t>
      </w:r>
      <w:r w:rsidRPr="00733CD0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กับผลลัพธ์การเรียนรู้</w:t>
      </w:r>
    </w:p>
    <w:p w14:paraId="6C1E9FC2" w14:textId="77777777" w:rsidR="00A5703B" w:rsidRDefault="00A5703B" w:rsidP="00A5703B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5703B" w:rsidRPr="00F4113A" w14:paraId="4AB4C00A" w14:textId="77777777" w:rsidTr="00E745C4">
        <w:tc>
          <w:tcPr>
            <w:tcW w:w="3652" w:type="dxa"/>
            <w:vMerge w:val="restart"/>
            <w:shd w:val="clear" w:color="auto" w:fill="auto"/>
            <w:vAlign w:val="center"/>
          </w:tcPr>
          <w:p w14:paraId="6DE3C2B8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B2069A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B4223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91F491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60554A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A5703B" w:rsidRPr="00F4113A" w14:paraId="4561DD44" w14:textId="77777777" w:rsidTr="00E745C4">
        <w:tc>
          <w:tcPr>
            <w:tcW w:w="3652" w:type="dxa"/>
            <w:vMerge/>
            <w:shd w:val="clear" w:color="auto" w:fill="auto"/>
          </w:tcPr>
          <w:p w14:paraId="13381667" w14:textId="77777777" w:rsidR="00A5703B" w:rsidRPr="00F4113A" w:rsidRDefault="00A5703B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69C02DE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0CAEEC5D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2DAE6AA7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173E4B5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4BDDAEDC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128A0EB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5563E97C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750113CF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4.2</w:t>
            </w:r>
          </w:p>
        </w:tc>
      </w:tr>
      <w:tr w:rsidR="00184D9A" w:rsidRPr="00F4113A" w14:paraId="75EF3EA3" w14:textId="77777777" w:rsidTr="00184D9A">
        <w:trPr>
          <w:trHeight w:val="1065"/>
        </w:trPr>
        <w:tc>
          <w:tcPr>
            <w:tcW w:w="3652" w:type="dxa"/>
            <w:shd w:val="clear" w:color="auto" w:fill="auto"/>
          </w:tcPr>
          <w:p w14:paraId="5672574A" w14:textId="10588CF9" w:rsidR="00184D9A" w:rsidRPr="008A69D5" w:rsidRDefault="00184D9A" w:rsidP="00184D9A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lang w:bidi="th-TH"/>
              </w:rPr>
              <w:t xml:space="preserve">CLO 1: </w:t>
            </w:r>
            <w:r w:rsidR="00C76C2F" w:rsidRPr="007213D6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สามารถอ่านจับใจความ</w:t>
            </w:r>
            <w:r w:rsidR="00C76C2F" w:rsidRPr="007213D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ของเอกสารทางวิชาการที่ใช้ศัพท์ทั่วไปและศัพท์เทคนิคได้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B86B3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B728B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261F87" w14:textId="4C034C29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46080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6DBE8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EF8BF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98A55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CCA07" w14:textId="77777777" w:rsidR="00184D9A" w:rsidRPr="00F4113A" w:rsidRDefault="00184D9A" w:rsidP="00184D9A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184D9A" w:rsidRPr="00F4113A" w14:paraId="1B4BB770" w14:textId="77777777" w:rsidTr="00184D9A">
        <w:trPr>
          <w:trHeight w:val="981"/>
        </w:trPr>
        <w:tc>
          <w:tcPr>
            <w:tcW w:w="3652" w:type="dxa"/>
            <w:shd w:val="clear" w:color="auto" w:fill="auto"/>
          </w:tcPr>
          <w:p w14:paraId="7642FA15" w14:textId="218CE6C6" w:rsidR="00184D9A" w:rsidRPr="00F4113A" w:rsidRDefault="00184D9A" w:rsidP="00184D9A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CLO 2</w:t>
            </w:r>
            <w:r>
              <w:rPr>
                <w:rFonts w:ascii="AngsanaUPC" w:hAnsi="AngsanaUPC" w:cs="AngsanaUPC"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7F7942"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  <w:t xml:space="preserve">: </w:t>
            </w:r>
            <w:r w:rsidR="00C76C2F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สามารถเขียนแสดงความคิดเห็นโดยให้เหตุผลสนับสนุนได้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0F609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B7B3B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63569C" w14:textId="358D944A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E76CB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FEE3C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35F3E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69B97E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E0D29" w14:textId="77777777" w:rsidR="00184D9A" w:rsidRPr="00F4113A" w:rsidRDefault="00184D9A" w:rsidP="00184D9A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184D9A" w:rsidRPr="00F4113A" w14:paraId="5FF62D83" w14:textId="77777777" w:rsidTr="00184D9A">
        <w:trPr>
          <w:trHeight w:val="840"/>
        </w:trPr>
        <w:tc>
          <w:tcPr>
            <w:tcW w:w="3652" w:type="dxa"/>
            <w:shd w:val="clear" w:color="auto" w:fill="auto"/>
          </w:tcPr>
          <w:p w14:paraId="28B1081C" w14:textId="661EDF7A" w:rsidR="00184D9A" w:rsidRDefault="00184D9A" w:rsidP="00184D9A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t xml:space="preserve">CLO3 : </w:t>
            </w:r>
            <w:r w:rsidR="00C76C2F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สามารถนำเสนอผลงานค้นคว้าเป็นภาษาอังกฤษได้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0D631" w14:textId="141AE496" w:rsidR="00184D9A" w:rsidRPr="00C55AC9" w:rsidRDefault="00184D9A" w:rsidP="00184D9A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5DC3D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8EB9BE" w14:textId="66C01BAB" w:rsidR="00184D9A" w:rsidRDefault="00184D9A" w:rsidP="00184D9A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8A6F6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9E570" w14:textId="72F24C67" w:rsidR="00184D9A" w:rsidRPr="00C55AC9" w:rsidRDefault="00184D9A" w:rsidP="00184D9A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3CAC3" w14:textId="77777777" w:rsidR="00184D9A" w:rsidRDefault="00184D9A" w:rsidP="00184D9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1662D9" w14:textId="546A1117" w:rsidR="00184D9A" w:rsidRPr="00C55AC9" w:rsidRDefault="00184D9A" w:rsidP="00184D9A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AE7A9" w14:textId="77777777" w:rsidR="00184D9A" w:rsidRPr="00F4113A" w:rsidRDefault="00184D9A" w:rsidP="00184D9A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119B96B4" w14:textId="77777777" w:rsidR="00A5703B" w:rsidRDefault="00A5703B" w:rsidP="00A5703B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bookmarkEnd w:id="0"/>
    <w:p w14:paraId="18F139DB" w14:textId="77777777" w:rsidR="00A5703B" w:rsidRDefault="00A5703B" w:rsidP="00A5703B">
      <w:pPr>
        <w:rPr>
          <w:lang w:bidi="th-TH"/>
        </w:rPr>
      </w:pPr>
    </w:p>
    <w:p w14:paraId="79453E74" w14:textId="77777777" w:rsidR="00A5703B" w:rsidRPr="00AA468D" w:rsidRDefault="00A5703B" w:rsidP="00A5703B">
      <w:pPr>
        <w:rPr>
          <w:lang w:bidi="th-TH"/>
        </w:rPr>
      </w:pPr>
    </w:p>
    <w:p w14:paraId="7079D54F" w14:textId="77777777" w:rsidR="00A5703B" w:rsidRPr="00436FEA" w:rsidRDefault="00A5703B" w:rsidP="00A5703B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6379ACE" w14:textId="77777777" w:rsidR="00C76C2F" w:rsidRDefault="00C76C2F" w:rsidP="00C76C2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5E1239" w14:textId="4568F2CE" w:rsidR="00C76C2F" w:rsidRPr="009A7FE5" w:rsidRDefault="00C76C2F" w:rsidP="00C76C2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9A7FE5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9A7FE5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9A7FE5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4EE0685" w14:textId="77777777" w:rsidR="00C76C2F" w:rsidRPr="0002574A" w:rsidRDefault="00C76C2F" w:rsidP="00C76C2F">
      <w:pPr>
        <w:jc w:val="both"/>
        <w:outlineLvl w:val="0"/>
        <w:rPr>
          <w:rFonts w:ascii="Angsana New" w:hAnsi="Angsana New"/>
          <w:sz w:val="32"/>
          <w:szCs w:val="32"/>
        </w:rPr>
      </w:pPr>
      <w:r w:rsidRPr="0002574A">
        <w:rPr>
          <w:rFonts w:ascii="Angsana New" w:hAnsi="Angsana New"/>
          <w:i/>
          <w:iCs/>
          <w:sz w:val="32"/>
          <w:szCs w:val="32"/>
        </w:rPr>
        <w:t>21</w:t>
      </w:r>
      <w:r w:rsidRPr="0002574A">
        <w:rPr>
          <w:rFonts w:ascii="Angsana New" w:hAnsi="Angsana New"/>
          <w:i/>
          <w:iCs/>
          <w:sz w:val="32"/>
          <w:szCs w:val="32"/>
          <w:vertAlign w:val="superscript"/>
        </w:rPr>
        <w:t>st</w:t>
      </w:r>
      <w:r w:rsidRPr="0002574A">
        <w:rPr>
          <w:rFonts w:ascii="Angsana New" w:hAnsi="Angsana New"/>
          <w:i/>
          <w:iCs/>
          <w:sz w:val="32"/>
          <w:szCs w:val="32"/>
        </w:rPr>
        <w:t xml:space="preserve"> Century Reading Student Book 3: Creative Thinking and Reading with TED Talks.</w:t>
      </w:r>
      <w:r w:rsidRPr="0002574A">
        <w:rPr>
          <w:rFonts w:ascii="Angsana New" w:hAnsi="Angsana New"/>
          <w:sz w:val="32"/>
          <w:szCs w:val="32"/>
        </w:rPr>
        <w:t xml:space="preserve">  Laurie Blass, Mari Vargo and Ingrid Wisniewska.  USA: National Geographic Learning/Cengage Learning, 2020.</w:t>
      </w:r>
    </w:p>
    <w:p w14:paraId="1A7D1926" w14:textId="77777777" w:rsidR="00C76C2F" w:rsidRPr="009A7FE5" w:rsidRDefault="00C76C2F" w:rsidP="00C76C2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9A7FE5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9A7FE5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9A7FE5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15BAFDD" w14:textId="6C83D73D" w:rsidR="00465548" w:rsidRPr="002F571F" w:rsidRDefault="00C76C2F" w:rsidP="00465548">
      <w:pPr>
        <w:numPr>
          <w:ilvl w:val="0"/>
          <w:numId w:val="37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Website: </w:t>
      </w:r>
      <w:hyperlink r:id="rId9" w:history="1">
        <w:r w:rsidR="00465548" w:rsidRPr="002F19A5">
          <w:rPr>
            <w:rStyle w:val="Hyperlink"/>
            <w:rFonts w:ascii="Angsana New" w:hAnsi="Angsana New"/>
            <w:sz w:val="32"/>
            <w:szCs w:val="32"/>
            <w:lang w:bidi="th-TH"/>
          </w:rPr>
          <w:t>www.ngl.cengage.com/21stcenturyreading</w:t>
        </w:r>
      </w:hyperlink>
    </w:p>
    <w:p w14:paraId="7DF88537" w14:textId="77777777" w:rsidR="00C76C2F" w:rsidRPr="009A7FE5" w:rsidRDefault="00C76C2F" w:rsidP="00C76C2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9A7FE5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9A7FE5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9A7FE5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9A7FE5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21B9913" w14:textId="77777777" w:rsidR="00C76C2F" w:rsidRPr="00664A60" w:rsidRDefault="00C76C2F" w:rsidP="00C76C2F">
      <w:pPr>
        <w:numPr>
          <w:ilvl w:val="0"/>
          <w:numId w:val="38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664A60">
        <w:rPr>
          <w:rFonts w:ascii="Angsana New" w:hAnsi="Angsana New"/>
          <w:i/>
          <w:iCs/>
          <w:sz w:val="32"/>
          <w:szCs w:val="32"/>
          <w:lang w:bidi="th-TH"/>
        </w:rPr>
        <w:t>“Activities for Learners”</w:t>
      </w:r>
      <w:r w:rsidRPr="00664A60">
        <w:rPr>
          <w:rFonts w:ascii="Angsana New" w:hAnsi="Angsana New"/>
          <w:sz w:val="32"/>
          <w:szCs w:val="32"/>
          <w:lang w:bidi="th-TH"/>
        </w:rPr>
        <w:t xml:space="preserve">, available from </w:t>
      </w:r>
      <w:hyperlink r:id="rId10" w:history="1">
        <w:r w:rsidRPr="00664A60">
          <w:rPr>
            <w:rStyle w:val="Hyperlink"/>
            <w:rFonts w:ascii="Angsana New" w:hAnsi="Angsana New"/>
            <w:sz w:val="32"/>
            <w:szCs w:val="32"/>
            <w:lang w:bidi="th-TH"/>
          </w:rPr>
          <w:t>www.cambridgeenglish.org/learning-english/activities-for-learners/</w:t>
        </w:r>
      </w:hyperlink>
      <w:r w:rsidRPr="00664A60"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3CF07BD6" w14:textId="5F0EF42B" w:rsidR="00184D9A" w:rsidRPr="002F571F" w:rsidRDefault="00C76C2F" w:rsidP="002F571F">
      <w:pPr>
        <w:numPr>
          <w:ilvl w:val="0"/>
          <w:numId w:val="38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664A60">
        <w:rPr>
          <w:rFonts w:ascii="Angsana New" w:hAnsi="Angsana New"/>
          <w:i/>
          <w:iCs/>
          <w:sz w:val="32"/>
          <w:szCs w:val="32"/>
          <w:lang w:bidi="th-TH"/>
        </w:rPr>
        <w:t xml:space="preserve">Echo English </w:t>
      </w:r>
      <w:r w:rsidRPr="00664A60">
        <w:rPr>
          <w:rFonts w:ascii="Angsana New" w:hAnsi="Angsana New"/>
          <w:sz w:val="32"/>
          <w:szCs w:val="32"/>
          <w:lang w:bidi="th-TH"/>
        </w:rPr>
        <w:t>App (available on both iOS and Android platforms)</w:t>
      </w:r>
    </w:p>
    <w:p w14:paraId="0EFF2381" w14:textId="77777777" w:rsidR="00A5703B" w:rsidRPr="008E750A" w:rsidRDefault="00A5703B" w:rsidP="00A5703B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6D01D1D8" w14:textId="77777777" w:rsidR="00A5703B" w:rsidRPr="008E750A" w:rsidRDefault="00A5703B" w:rsidP="00A5703B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79DC3E55" w14:textId="7179E23F" w:rsidR="00A5703B" w:rsidRDefault="00733CD0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11502E41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4C0B3254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64969BA0" w14:textId="7C293D8F" w:rsidR="00A5703B" w:rsidRPr="008E750A" w:rsidRDefault="00733CD0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  <w:r w:rsidR="00184D9A"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184D9A">
        <w:rPr>
          <w:rFonts w:ascii="AngsanaUPC" w:hAnsi="AngsanaUPC" w:cs="AngsanaUPC"/>
          <w:sz w:val="32"/>
          <w:szCs w:val="32"/>
          <w:lang w:bidi="th-TH"/>
        </w:rPr>
        <w:t>RQF</w:t>
      </w:r>
      <w:r w:rsidR="00A5703B">
        <w:rPr>
          <w:rFonts w:ascii="AngsanaUPC" w:hAnsi="AngsanaUPC" w:cs="AngsanaUPC"/>
          <w:sz w:val="32"/>
          <w:szCs w:val="32"/>
          <w:lang w:bidi="th-TH"/>
        </w:rPr>
        <w:t>5</w:t>
      </w:r>
    </w:p>
    <w:p w14:paraId="439AF577" w14:textId="367103A0" w:rsidR="00A5703B" w:rsidRDefault="00733CD0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lastRenderedPageBreak/>
        <w:sym w:font="Wingdings" w:char="F0FE"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ข้อเสนอแนะผ่านช่องทางออนไลน์</w:t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 xml:space="preserve"> </w:t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2AC7AAD4" w14:textId="163182F9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) ................................</w:t>
      </w:r>
    </w:p>
    <w:p w14:paraId="48F148BA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2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69598A45" w14:textId="77777777" w:rsidR="00733CD0" w:rsidRDefault="00733CD0" w:rsidP="00733CD0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แบบประเมินผู้สอน</w:t>
      </w:r>
    </w:p>
    <w:p w14:paraId="491356A9" w14:textId="2B1A5621" w:rsidR="00A5703B" w:rsidRDefault="00733CD0" w:rsidP="00733CD0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สะท้อนโดยนักศึกษา</w:t>
      </w:r>
    </w:p>
    <w:p w14:paraId="7573B5C4" w14:textId="017F92DB" w:rsidR="00A5703B" w:rsidRDefault="00733CD0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ผลการสอบ</w:t>
      </w:r>
    </w:p>
    <w:p w14:paraId="73110C19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700A0A7F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การประเมินโดยคณะกรรมการกำกับมาตรฐานวิชาการ</w:t>
      </w:r>
    </w:p>
    <w:p w14:paraId="4C41AE3C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0EC616A1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อื่นๆ (ระบุ) ................................</w:t>
      </w:r>
    </w:p>
    <w:p w14:paraId="605EE85E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3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34053BBC" w14:textId="0972C1C3" w:rsidR="00A5703B" w:rsidRDefault="00A02F16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สัมมนาการจัดการเรียนการสอน</w:t>
      </w:r>
    </w:p>
    <w:p w14:paraId="47D1701E" w14:textId="010DD7FA" w:rsidR="00A5703B" w:rsidRPr="008E750A" w:rsidRDefault="00996CB6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="0064116F"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48C6FA0D" w14:textId="77777777" w:rsidR="00A5703B" w:rsidRPr="008E750A" w:rsidRDefault="00A5703B" w:rsidP="00A5703B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1473A5AF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33A7DFB3" w14:textId="77777777" w:rsidR="00A5703B" w:rsidRPr="008E750A" w:rsidRDefault="00A5703B" w:rsidP="00A5703B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4A3DA78D" w14:textId="538A7095" w:rsidR="00A5703B" w:rsidRDefault="0064116F" w:rsidP="00A5703B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ไม่ใช่อาจารย์ประจำหลักสูตร</w:t>
      </w:r>
    </w:p>
    <w:p w14:paraId="3A5197AD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อื่นๆ (ระบุ) ................................</w:t>
      </w:r>
    </w:p>
    <w:p w14:paraId="67349E50" w14:textId="77777777" w:rsidR="00A5703B" w:rsidRDefault="00A5703B" w:rsidP="00A5703B">
      <w:pPr>
        <w:ind w:left="414" w:hanging="414"/>
        <w:jc w:val="thaiDistribute"/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5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68AA546D" w14:textId="2F97C6DF" w:rsidR="00A5703B" w:rsidRDefault="00733CD0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 xml:space="preserve"> 4</w:t>
      </w:r>
    </w:p>
    <w:p w14:paraId="6975D2FB" w14:textId="77777777" w:rsidR="00A5703B" w:rsidRDefault="00A5703B" w:rsidP="00A5703B">
      <w:pPr>
        <w:numPr>
          <w:ilvl w:val="0"/>
          <w:numId w:val="16"/>
        </w:numPr>
        <w:autoSpaceDE w:val="0"/>
        <w:autoSpaceDN w:val="0"/>
        <w:adjustRightInd w:val="0"/>
        <w:ind w:left="702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682BCAE9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) ................................</w:t>
      </w:r>
    </w:p>
    <w:p w14:paraId="6B792226" w14:textId="77777777" w:rsidR="00A5703B" w:rsidRPr="00FA6ECB" w:rsidRDefault="00A5703B" w:rsidP="00A5703B">
      <w:pPr>
        <w:tabs>
          <w:tab w:val="left" w:pos="360"/>
        </w:tabs>
        <w:rPr>
          <w:rFonts w:ascii="Angsana New" w:hAnsi="Angsana New"/>
          <w:cs/>
        </w:rPr>
      </w:pPr>
    </w:p>
    <w:p w14:paraId="0BF91F4F" w14:textId="77777777" w:rsidR="006F0832" w:rsidRDefault="006F0832"/>
    <w:sectPr w:rsidR="006F0832" w:rsidSect="000A7C4F">
      <w:headerReference w:type="even" r:id="rId11"/>
      <w:headerReference w:type="default" r:id="rId12"/>
      <w:footerReference w:type="even" r:id="rId13"/>
      <w:headerReference w:type="first" r:id="rId14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54C7" w14:textId="77777777" w:rsidR="006A46B4" w:rsidRDefault="006A46B4">
      <w:r>
        <w:separator/>
      </w:r>
    </w:p>
  </w:endnote>
  <w:endnote w:type="continuationSeparator" w:id="0">
    <w:p w14:paraId="37176686" w14:textId="77777777" w:rsidR="006A46B4" w:rsidRDefault="006A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A1C9" w14:textId="77777777" w:rsidR="00A100EC" w:rsidRDefault="00155A7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853B2" w14:textId="77777777" w:rsidR="00A100EC" w:rsidRDefault="00A10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BB3E5" w14:textId="77777777" w:rsidR="006A46B4" w:rsidRDefault="006A46B4">
      <w:r>
        <w:separator/>
      </w:r>
    </w:p>
  </w:footnote>
  <w:footnote w:type="continuationSeparator" w:id="0">
    <w:p w14:paraId="41BCBC7D" w14:textId="77777777" w:rsidR="006A46B4" w:rsidRDefault="006A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F3B5" w14:textId="77777777" w:rsidR="00A100EC" w:rsidRDefault="00155A75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43EF2" w14:textId="77777777" w:rsidR="00A100EC" w:rsidRDefault="00A100EC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62A0" w14:textId="77777777" w:rsidR="00A100EC" w:rsidRPr="002816E2" w:rsidRDefault="00155A75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67125A1B" w14:textId="77777777" w:rsidR="00A100EC" w:rsidRPr="004C42BA" w:rsidRDefault="00A100EC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E477" w14:textId="77777777" w:rsidR="00A100EC" w:rsidRDefault="00155A75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706"/>
    <w:multiLevelType w:val="hybridMultilevel"/>
    <w:tmpl w:val="545A785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1E36B1F"/>
    <w:multiLevelType w:val="hybridMultilevel"/>
    <w:tmpl w:val="06DA4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C8F"/>
    <w:multiLevelType w:val="hybridMultilevel"/>
    <w:tmpl w:val="CF100E86"/>
    <w:lvl w:ilvl="0" w:tplc="AF26EE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1515"/>
    <w:multiLevelType w:val="hybridMultilevel"/>
    <w:tmpl w:val="023293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49B20BE"/>
    <w:multiLevelType w:val="hybridMultilevel"/>
    <w:tmpl w:val="A5229496"/>
    <w:lvl w:ilvl="0" w:tplc="D0E69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6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AA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E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4B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C9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07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8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4CAE"/>
    <w:multiLevelType w:val="hybridMultilevel"/>
    <w:tmpl w:val="DF9ABF4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24045FDD"/>
    <w:multiLevelType w:val="hybridMultilevel"/>
    <w:tmpl w:val="E6FCE21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6E3"/>
    <w:multiLevelType w:val="hybridMultilevel"/>
    <w:tmpl w:val="90E4FF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47810"/>
    <w:multiLevelType w:val="hybridMultilevel"/>
    <w:tmpl w:val="9C98EAC8"/>
    <w:lvl w:ilvl="0" w:tplc="AF26EE0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C30153"/>
    <w:multiLevelType w:val="hybridMultilevel"/>
    <w:tmpl w:val="AB5C8A86"/>
    <w:lvl w:ilvl="0" w:tplc="CFC08C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DF0579"/>
    <w:multiLevelType w:val="singleLevel"/>
    <w:tmpl w:val="30BE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8CC7EC7"/>
    <w:multiLevelType w:val="hybridMultilevel"/>
    <w:tmpl w:val="DAA8083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4AAC6DD9"/>
    <w:multiLevelType w:val="hybridMultilevel"/>
    <w:tmpl w:val="3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40DBE"/>
    <w:multiLevelType w:val="hybridMultilevel"/>
    <w:tmpl w:val="C03403E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3642"/>
    <w:multiLevelType w:val="hybridMultilevel"/>
    <w:tmpl w:val="9C9807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5CA72A3C"/>
    <w:multiLevelType w:val="hybridMultilevel"/>
    <w:tmpl w:val="1A6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C4D79"/>
    <w:multiLevelType w:val="hybridMultilevel"/>
    <w:tmpl w:val="AF5E50B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07486B"/>
    <w:multiLevelType w:val="hybridMultilevel"/>
    <w:tmpl w:val="09B48BD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C10DE"/>
    <w:multiLevelType w:val="hybridMultilevel"/>
    <w:tmpl w:val="A2DAF2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E03A34"/>
    <w:multiLevelType w:val="hybridMultilevel"/>
    <w:tmpl w:val="30A460A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66335">
    <w:abstractNumId w:val="15"/>
  </w:num>
  <w:num w:numId="2" w16cid:durableId="2107382919">
    <w:abstractNumId w:val="35"/>
  </w:num>
  <w:num w:numId="3" w16cid:durableId="185873175">
    <w:abstractNumId w:val="30"/>
  </w:num>
  <w:num w:numId="4" w16cid:durableId="439494900">
    <w:abstractNumId w:val="19"/>
  </w:num>
  <w:num w:numId="5" w16cid:durableId="654605399">
    <w:abstractNumId w:val="17"/>
  </w:num>
  <w:num w:numId="6" w16cid:durableId="1069113807">
    <w:abstractNumId w:val="27"/>
  </w:num>
  <w:num w:numId="7" w16cid:durableId="1730955817">
    <w:abstractNumId w:val="31"/>
  </w:num>
  <w:num w:numId="8" w16cid:durableId="355469336">
    <w:abstractNumId w:val="8"/>
  </w:num>
  <w:num w:numId="9" w16cid:durableId="1133987460">
    <w:abstractNumId w:val="26"/>
  </w:num>
  <w:num w:numId="10" w16cid:durableId="165677742">
    <w:abstractNumId w:val="37"/>
  </w:num>
  <w:num w:numId="11" w16cid:durableId="1548175814">
    <w:abstractNumId w:val="9"/>
  </w:num>
  <w:num w:numId="12" w16cid:durableId="794370496">
    <w:abstractNumId w:val="13"/>
  </w:num>
  <w:num w:numId="13" w16cid:durableId="1534153388">
    <w:abstractNumId w:val="1"/>
  </w:num>
  <w:num w:numId="14" w16cid:durableId="1810786630">
    <w:abstractNumId w:val="33"/>
  </w:num>
  <w:num w:numId="15" w16cid:durableId="580721624">
    <w:abstractNumId w:val="29"/>
  </w:num>
  <w:num w:numId="16" w16cid:durableId="1973173988">
    <w:abstractNumId w:val="5"/>
  </w:num>
  <w:num w:numId="17" w16cid:durableId="338894383">
    <w:abstractNumId w:val="2"/>
  </w:num>
  <w:num w:numId="18" w16cid:durableId="1965840985">
    <w:abstractNumId w:val="23"/>
  </w:num>
  <w:num w:numId="19" w16cid:durableId="556432066">
    <w:abstractNumId w:val="16"/>
  </w:num>
  <w:num w:numId="20" w16cid:durableId="1027757708">
    <w:abstractNumId w:val="3"/>
  </w:num>
  <w:num w:numId="21" w16cid:durableId="1529172251">
    <w:abstractNumId w:val="14"/>
  </w:num>
  <w:num w:numId="22" w16cid:durableId="1258252421">
    <w:abstractNumId w:val="4"/>
  </w:num>
  <w:num w:numId="23" w16cid:durableId="1265185381">
    <w:abstractNumId w:val="18"/>
  </w:num>
  <w:num w:numId="24" w16cid:durableId="197814929">
    <w:abstractNumId w:val="11"/>
  </w:num>
  <w:num w:numId="25" w16cid:durableId="957759624">
    <w:abstractNumId w:val="6"/>
  </w:num>
  <w:num w:numId="26" w16cid:durableId="776146632">
    <w:abstractNumId w:val="12"/>
  </w:num>
  <w:num w:numId="27" w16cid:durableId="772549509">
    <w:abstractNumId w:val="0"/>
  </w:num>
  <w:num w:numId="28" w16cid:durableId="1756901578">
    <w:abstractNumId w:val="28"/>
  </w:num>
  <w:num w:numId="29" w16cid:durableId="1516766449">
    <w:abstractNumId w:val="36"/>
  </w:num>
  <w:num w:numId="30" w16cid:durableId="1960451341">
    <w:abstractNumId w:val="34"/>
  </w:num>
  <w:num w:numId="31" w16cid:durableId="2084255861">
    <w:abstractNumId w:val="10"/>
  </w:num>
  <w:num w:numId="32" w16cid:durableId="1034310347">
    <w:abstractNumId w:val="22"/>
  </w:num>
  <w:num w:numId="33" w16cid:durableId="325204930">
    <w:abstractNumId w:val="32"/>
  </w:num>
  <w:num w:numId="34" w16cid:durableId="2116515924">
    <w:abstractNumId w:val="20"/>
  </w:num>
  <w:num w:numId="35" w16cid:durableId="337388007">
    <w:abstractNumId w:val="24"/>
  </w:num>
  <w:num w:numId="36" w16cid:durableId="1944337108">
    <w:abstractNumId w:val="25"/>
  </w:num>
  <w:num w:numId="37" w16cid:durableId="79986416">
    <w:abstractNumId w:val="21"/>
  </w:num>
  <w:num w:numId="38" w16cid:durableId="1903373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3B"/>
    <w:rsid w:val="0005103C"/>
    <w:rsid w:val="000C16ED"/>
    <w:rsid w:val="000D3963"/>
    <w:rsid w:val="00106B8D"/>
    <w:rsid w:val="00155A75"/>
    <w:rsid w:val="00184D9A"/>
    <w:rsid w:val="00190FA7"/>
    <w:rsid w:val="0019615F"/>
    <w:rsid w:val="001B7D8C"/>
    <w:rsid w:val="001D45F6"/>
    <w:rsid w:val="001E7468"/>
    <w:rsid w:val="00224726"/>
    <w:rsid w:val="00296290"/>
    <w:rsid w:val="002D3821"/>
    <w:rsid w:val="002D5524"/>
    <w:rsid w:val="002D6A56"/>
    <w:rsid w:val="002F571F"/>
    <w:rsid w:val="003A0643"/>
    <w:rsid w:val="003C0133"/>
    <w:rsid w:val="004503C6"/>
    <w:rsid w:val="00465548"/>
    <w:rsid w:val="00514965"/>
    <w:rsid w:val="00535EC7"/>
    <w:rsid w:val="00577EDC"/>
    <w:rsid w:val="0064116F"/>
    <w:rsid w:val="00694FCB"/>
    <w:rsid w:val="006A46B4"/>
    <w:rsid w:val="006F0832"/>
    <w:rsid w:val="007065B5"/>
    <w:rsid w:val="0071467F"/>
    <w:rsid w:val="007213D6"/>
    <w:rsid w:val="00733CD0"/>
    <w:rsid w:val="007468F1"/>
    <w:rsid w:val="007A0E50"/>
    <w:rsid w:val="007F7942"/>
    <w:rsid w:val="00845F90"/>
    <w:rsid w:val="00996CB6"/>
    <w:rsid w:val="009D328A"/>
    <w:rsid w:val="009D7F06"/>
    <w:rsid w:val="00A00438"/>
    <w:rsid w:val="00A02F16"/>
    <w:rsid w:val="00A100EC"/>
    <w:rsid w:val="00A45F4D"/>
    <w:rsid w:val="00A5703B"/>
    <w:rsid w:val="00B043F5"/>
    <w:rsid w:val="00B547AA"/>
    <w:rsid w:val="00C043B3"/>
    <w:rsid w:val="00C65924"/>
    <w:rsid w:val="00C6749F"/>
    <w:rsid w:val="00C76BC5"/>
    <w:rsid w:val="00C76C2F"/>
    <w:rsid w:val="00D523E4"/>
    <w:rsid w:val="00DB2AC2"/>
    <w:rsid w:val="00EE1CB4"/>
    <w:rsid w:val="00EE4C79"/>
    <w:rsid w:val="00F817CD"/>
    <w:rsid w:val="00FB5143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0F3B"/>
  <w15:chartTrackingRefBased/>
  <w15:docId w15:val="{7D632626-0659-AD4D-97A5-4945FCA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A4"/>
    <w:rPr>
      <w:rFonts w:ascii="Times New Roman" w:eastAsia="Times New Roman" w:hAnsi="Times New Roman" w:cs="Angsana New"/>
      <w:kern w:val="0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70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7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570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5703B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A5703B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03B"/>
    <w:rPr>
      <w:rFonts w:ascii="Arial" w:eastAsia="Times New Roman" w:hAnsi="Arial" w:cs="Arial"/>
      <w:b/>
      <w:bCs/>
      <w:kern w:val="32"/>
      <w:sz w:val="32"/>
      <w:szCs w:val="32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A5703B"/>
    <w:rPr>
      <w:rFonts w:ascii="Arial" w:eastAsia="Times New Roman" w:hAnsi="Arial" w:cs="Arial"/>
      <w:b/>
      <w:bCs/>
      <w:i/>
      <w:iCs/>
      <w:kern w:val="0"/>
      <w:sz w:val="28"/>
      <w:szCs w:val="28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A5703B"/>
    <w:rPr>
      <w:rFonts w:ascii="Arial" w:eastAsia="Times New Roman" w:hAnsi="Arial" w:cs="Arial"/>
      <w:b/>
      <w:bCs/>
      <w:kern w:val="0"/>
      <w:sz w:val="26"/>
      <w:szCs w:val="26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A5703B"/>
    <w:rPr>
      <w:rFonts w:ascii="Times New Roman" w:eastAsia="Times New Roman" w:hAnsi="Times New Roman" w:cs="Angsana New"/>
      <w:b/>
      <w:bCs/>
      <w:i/>
      <w:iCs/>
      <w:kern w:val="0"/>
      <w:sz w:val="26"/>
      <w:szCs w:val="26"/>
      <w:lang w:val="en-US" w:bidi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A5703B"/>
    <w:rPr>
      <w:rFonts w:ascii="Arial" w:eastAsia="Times New Roman" w:hAnsi="Arial" w:cs="Arial"/>
      <w:kern w:val="0"/>
      <w:sz w:val="22"/>
      <w:szCs w:val="22"/>
      <w:lang w:val="en-AU" w:bidi="ar-SA"/>
      <w14:ligatures w14:val="none"/>
    </w:rPr>
  </w:style>
  <w:style w:type="paragraph" w:styleId="Footer">
    <w:name w:val="footer"/>
    <w:basedOn w:val="Normal"/>
    <w:link w:val="FooterChar"/>
    <w:rsid w:val="00A5703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styleId="BodyText3">
    <w:name w:val="Body Text 3"/>
    <w:basedOn w:val="Normal"/>
    <w:link w:val="BodyText3Char"/>
    <w:rsid w:val="00A57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703B"/>
    <w:rPr>
      <w:rFonts w:ascii="Times New Roman" w:eastAsia="Times New Roman" w:hAnsi="Times New Roman" w:cs="Angsana New"/>
      <w:kern w:val="0"/>
      <w:sz w:val="16"/>
      <w:szCs w:val="16"/>
      <w:lang w:val="en-US" w:bidi="ar-SA"/>
      <w14:ligatures w14:val="none"/>
    </w:rPr>
  </w:style>
  <w:style w:type="character" w:styleId="PageNumber">
    <w:name w:val="page number"/>
    <w:basedOn w:val="DefaultParagraphFont"/>
    <w:rsid w:val="00A5703B"/>
  </w:style>
  <w:style w:type="paragraph" w:styleId="BalloonText">
    <w:name w:val="Balloon Text"/>
    <w:basedOn w:val="Normal"/>
    <w:link w:val="BalloonTextChar"/>
    <w:semiHidden/>
    <w:rsid w:val="00A5703B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03B"/>
    <w:rPr>
      <w:rFonts w:ascii="Tahoma" w:eastAsia="Times New Roman" w:hAnsi="Tahoma" w:cs="Angsana New"/>
      <w:kern w:val="0"/>
      <w:sz w:val="16"/>
      <w:szCs w:val="18"/>
      <w:lang w:val="en-US" w:bidi="ar-SA"/>
      <w14:ligatures w14:val="none"/>
    </w:rPr>
  </w:style>
  <w:style w:type="paragraph" w:styleId="Header">
    <w:name w:val="header"/>
    <w:basedOn w:val="Normal"/>
    <w:link w:val="HeaderChar"/>
    <w:rsid w:val="00A5703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A5703B"/>
    <w:rPr>
      <w:rFonts w:ascii="Times New Roman" w:eastAsia="Times New Roman" w:hAnsi="Times New Roman" w:cs="Angsana New"/>
      <w:kern w:val="0"/>
      <w:szCs w:val="28"/>
      <w:lang w:val="en-US" w:bidi="ar-SA"/>
      <w14:ligatures w14:val="none"/>
    </w:rPr>
  </w:style>
  <w:style w:type="table" w:styleId="TableGrid">
    <w:name w:val="Table Grid"/>
    <w:basedOn w:val="TableNormal"/>
    <w:rsid w:val="00A5703B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5703B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A5703B"/>
    <w:rPr>
      <w:rFonts w:ascii="Tahoma" w:eastAsia="Times New Roman" w:hAnsi="Tahoma" w:cs="Angsana New"/>
      <w:kern w:val="0"/>
      <w:szCs w:val="28"/>
      <w:shd w:val="clear" w:color="auto" w:fill="000080"/>
      <w:lang w:val="en-US" w:bidi="ar-SA"/>
      <w14:ligatures w14:val="none"/>
    </w:rPr>
  </w:style>
  <w:style w:type="character" w:styleId="Hyperlink">
    <w:name w:val="Hyperlink"/>
    <w:rsid w:val="00A57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03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46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bridgeenglish.org/learning-english/activities-for-learn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l.cengage.com/21stcenturyread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F0A0-8FC3-4323-8AA9-1AEDF696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Supachanin Duangchinda</dc:creator>
  <cp:keywords/>
  <dc:description/>
  <cp:lastModifiedBy>Supattra Tuchinda</cp:lastModifiedBy>
  <cp:revision>9</cp:revision>
  <cp:lastPrinted>2024-06-26T09:52:00Z</cp:lastPrinted>
  <dcterms:created xsi:type="dcterms:W3CDTF">2024-12-15T07:18:00Z</dcterms:created>
  <dcterms:modified xsi:type="dcterms:W3CDTF">2024-12-26T06:26:00Z</dcterms:modified>
</cp:coreProperties>
</file>